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26" w:rsidRDefault="00DC1DFF" w:rsidP="00277726">
      <w:pPr>
        <w:spacing w:after="0" w:line="240" w:lineRule="auto"/>
        <w:jc w:val="center"/>
      </w:pPr>
      <w:r>
        <w:t xml:space="preserve"> </w:t>
      </w:r>
      <w:bookmarkStart w:id="0" w:name="_GoBack"/>
      <w:bookmarkEnd w:id="0"/>
    </w:p>
    <w:p w:rsidR="003A1B7E" w:rsidRDefault="003A1B7E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</w:p>
    <w:p w:rsidR="00EF0FBE" w:rsidRDefault="00EF0FBE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организациями культуры </w:t>
      </w:r>
      <w:r w:rsidR="004D7265">
        <w:rPr>
          <w:rFonts w:ascii="Times New Roman" w:hAnsi="Times New Roman"/>
          <w:b/>
          <w:sz w:val="28"/>
          <w:szCs w:val="28"/>
        </w:rPr>
        <w:t>МР «Цунтинский район»</w:t>
      </w:r>
      <w:r w:rsidRPr="00EF0FBE">
        <w:rPr>
          <w:rFonts w:ascii="Times New Roman" w:hAnsi="Times New Roman"/>
          <w:b/>
          <w:sz w:val="28"/>
          <w:szCs w:val="28"/>
        </w:rPr>
        <w:t xml:space="preserve"> в 2017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оказания услуг учреждениями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на основе Методических рекомендаций</w:t>
      </w:r>
      <w:r w:rsidR="0025688F">
        <w:rPr>
          <w:rFonts w:ascii="Times New Roman" w:hAnsi="Times New Roman"/>
          <w:sz w:val="28"/>
          <w:szCs w:val="28"/>
        </w:rPr>
        <w:t xml:space="preserve"> и показателей</w:t>
      </w:r>
      <w:r>
        <w:rPr>
          <w:rFonts w:ascii="Times New Roman" w:hAnsi="Times New Roman"/>
          <w:sz w:val="28"/>
          <w:szCs w:val="28"/>
        </w:rPr>
        <w:t>,</w:t>
      </w:r>
      <w:r w:rsidR="0025688F" w:rsidRPr="0065325E">
        <w:t xml:space="preserve"> </w:t>
      </w:r>
      <w:r w:rsidR="0025688F" w:rsidRPr="0025688F">
        <w:rPr>
          <w:rFonts w:ascii="Times New Roman" w:hAnsi="Times New Roman"/>
          <w:sz w:val="28"/>
          <w:szCs w:val="28"/>
        </w:rPr>
        <w:t>утвержденны</w:t>
      </w:r>
      <w:r w:rsidR="0025688F">
        <w:rPr>
          <w:rFonts w:ascii="Times New Roman" w:hAnsi="Times New Roman"/>
          <w:sz w:val="28"/>
          <w:szCs w:val="28"/>
        </w:rPr>
        <w:t>х</w:t>
      </w:r>
      <w:r w:rsidR="0025688F" w:rsidRPr="0025688F">
        <w:rPr>
          <w:rFonts w:ascii="Times New Roman" w:hAnsi="Times New Roman"/>
          <w:sz w:val="28"/>
          <w:szCs w:val="28"/>
        </w:rPr>
        <w:t xml:space="preserve"> приказом Министерства культуры Российской Федерации от 07 марта 2017 </w:t>
      </w:r>
      <w:r w:rsidR="0025688F">
        <w:rPr>
          <w:rFonts w:ascii="Times New Roman" w:hAnsi="Times New Roman"/>
          <w:sz w:val="28"/>
          <w:szCs w:val="28"/>
        </w:rPr>
        <w:t>№</w:t>
      </w:r>
      <w:r w:rsidR="0025688F" w:rsidRPr="0025688F">
        <w:rPr>
          <w:rFonts w:ascii="Times New Roman" w:hAnsi="Times New Roman"/>
          <w:sz w:val="28"/>
          <w:szCs w:val="28"/>
        </w:rPr>
        <w:t>261 «Об утверждении методических рекомендаций по проведению независимой оценки качества оказания услуг организациями культуры»</w:t>
      </w:r>
      <w:r w:rsidR="0025688F">
        <w:rPr>
          <w:rFonts w:ascii="Times New Roman" w:hAnsi="Times New Roman"/>
          <w:sz w:val="28"/>
          <w:szCs w:val="28"/>
        </w:rPr>
        <w:t>.</w:t>
      </w:r>
    </w:p>
    <w:p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 xml:space="preserve">организациями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 xml:space="preserve">ждениями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 w:rsidR="00256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 w:rsidR="004D7265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>
        <w:rPr>
          <w:color w:val="auto"/>
          <w:sz w:val="28"/>
          <w:szCs w:val="28"/>
        </w:rPr>
        <w:t>мая</w:t>
      </w:r>
      <w:r w:rsidRPr="008B6282">
        <w:rPr>
          <w:color w:val="auto"/>
          <w:sz w:val="28"/>
          <w:szCs w:val="28"/>
        </w:rPr>
        <w:t xml:space="preserve"> по июнь 2017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 w:rsidR="004D7265">
        <w:rPr>
          <w:bCs/>
          <w:color w:val="auto"/>
          <w:sz w:val="28"/>
          <w:szCs w:val="28"/>
        </w:rPr>
        <w:t>Администрации МР «Цунтинский район»</w:t>
      </w:r>
    </w:p>
    <w:p w:rsidR="008B6282" w:rsidRPr="008B6282" w:rsidRDefault="008B6282" w:rsidP="008B6282">
      <w:pPr>
        <w:pStyle w:val="Default"/>
        <w:ind w:left="57" w:firstLine="709"/>
        <w:rPr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Данные </w:t>
      </w:r>
      <w:r w:rsidR="004D7265">
        <w:rPr>
          <w:color w:val="auto"/>
          <w:sz w:val="28"/>
          <w:szCs w:val="28"/>
        </w:rPr>
        <w:t>работы проводилась в отношении 10</w:t>
      </w:r>
      <w:r w:rsidRPr="008B6282">
        <w:rPr>
          <w:color w:val="auto"/>
          <w:sz w:val="28"/>
          <w:szCs w:val="28"/>
        </w:rPr>
        <w:t xml:space="preserve"> учреждений культуры:</w:t>
      </w:r>
    </w:p>
    <w:p w:rsidR="00B708F4" w:rsidRPr="00B708F4" w:rsidRDefault="00B708F4" w:rsidP="00B708F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 «МРБ» МР Цунтинский район»</w:t>
      </w:r>
    </w:p>
    <w:p w:rsidR="00B708F4" w:rsidRPr="00B708F4" w:rsidRDefault="00B708F4" w:rsidP="00B708F4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 «ЦТКНР»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 «МДЦ»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"САГАДИНСКИЙ СК"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"ТЛЯЦУДИНСКИЙ СДК"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"ГЕНИЯТЛИНСКИ СДК"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"МЕЖПОСЕЛЕНЧЕСКИЙ КДЦ" АДМИНИСТРАЦИИ СП "СЕЛЬСОВЕТ ШАУРИНСКИЙ"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""ТЕРУТЛИНСКИЙ СДК</w:t>
      </w:r>
    </w:p>
    <w:p w:rsidR="00B708F4" w:rsidRP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"МЕЖПОСЕЛЕНЧЕСКИЙ КУЛЬТУРНО-ДОСУГОВЫЙ ЦЕНТР" МО "СЕЛЬСОВЕТ ШАПИХСКИЙ"</w:t>
      </w:r>
    </w:p>
    <w:p w:rsidR="00B708F4" w:rsidRDefault="00B708F4" w:rsidP="00B70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</w:t>
      </w:r>
      <w:r w:rsidRPr="00B708F4">
        <w:rPr>
          <w:rFonts w:ascii="Times New Roman" w:eastAsia="Times New Roman" w:hAnsi="Times New Roman"/>
          <w:bCs/>
          <w:sz w:val="28"/>
          <w:szCs w:val="28"/>
          <w:lang w:eastAsia="ru-RU"/>
        </w:rPr>
        <w:t>МКУК "МКДЦ" МО «Сельсовет Кимятлинский»</w:t>
      </w:r>
    </w:p>
    <w:p w:rsidR="00277726" w:rsidRPr="000C013C" w:rsidRDefault="00277726" w:rsidP="00B708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отражения деятельности культурно-досуговых организаций проводилась</w:t>
      </w:r>
      <w:r w:rsidR="008B6282">
        <w:rPr>
          <w:rFonts w:ascii="Times New Roman" w:hAnsi="Times New Roman"/>
          <w:sz w:val="28"/>
          <w:szCs w:val="28"/>
        </w:rPr>
        <w:t xml:space="preserve"> сотрудниками газеты «</w:t>
      </w:r>
      <w:r w:rsidR="000C013C">
        <w:rPr>
          <w:rFonts w:ascii="Times New Roman" w:hAnsi="Times New Roman"/>
          <w:sz w:val="28"/>
          <w:szCs w:val="28"/>
        </w:rPr>
        <w:t>Дидойские Вести</w:t>
      </w:r>
      <w:r w:rsidR="008B6282">
        <w:rPr>
          <w:rFonts w:ascii="Times New Roman" w:hAnsi="Times New Roman"/>
          <w:sz w:val="28"/>
          <w:szCs w:val="28"/>
        </w:rPr>
        <w:t xml:space="preserve">», </w:t>
      </w:r>
      <w:r w:rsidRPr="00A80647">
        <w:rPr>
          <w:rFonts w:ascii="Times New Roman" w:hAnsi="Times New Roman"/>
          <w:color w:val="000000" w:themeColor="text1"/>
          <w:sz w:val="28"/>
          <w:szCs w:val="28"/>
        </w:rPr>
        <w:t>респондентами анкетного опроса –</w:t>
      </w:r>
      <w:r w:rsidR="00A80647" w:rsidRPr="00A80647">
        <w:rPr>
          <w:rFonts w:ascii="Times New Roman" w:hAnsi="Times New Roman"/>
          <w:color w:val="000000" w:themeColor="text1"/>
          <w:sz w:val="28"/>
          <w:szCs w:val="28"/>
        </w:rPr>
        <w:t xml:space="preserve"> 2488</w:t>
      </w:r>
      <w:r w:rsidRPr="00A80647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B708F4" w:rsidRPr="00B708F4" w:rsidRDefault="00B708F4" w:rsidP="00B708F4">
      <w:pPr>
        <w:rPr>
          <w:lang w:val="x-none"/>
        </w:rPr>
      </w:pPr>
    </w:p>
    <w:p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:rsidR="00B732D5" w:rsidRPr="00EF0FBE" w:rsidRDefault="00B732D5" w:rsidP="00B732D5">
      <w:pPr>
        <w:pStyle w:val="Default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</w:t>
      </w:r>
      <w:r w:rsidRPr="00EF0FBE">
        <w:rPr>
          <w:b/>
          <w:sz w:val="28"/>
          <w:szCs w:val="28"/>
        </w:rPr>
        <w:t>.  Открытость и доступность информации об учреждениях культуры</w:t>
      </w:r>
    </w:p>
    <w:p w:rsidR="00B732D5" w:rsidRPr="00EF0FBE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F0F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0FBE">
        <w:rPr>
          <w:rFonts w:ascii="Times New Roman" w:hAnsi="Times New Roman"/>
          <w:b/>
          <w:sz w:val="28"/>
          <w:szCs w:val="28"/>
        </w:rPr>
        <w:t>.</w:t>
      </w:r>
      <w:r w:rsidRPr="00EF0FBE">
        <w:rPr>
          <w:rFonts w:ascii="Times New Roman" w:hAnsi="Times New Roman"/>
          <w:sz w:val="28"/>
          <w:szCs w:val="28"/>
        </w:rPr>
        <w:t xml:space="preserve">  </w:t>
      </w:r>
      <w:r w:rsidRPr="00EF0FBE">
        <w:rPr>
          <w:rFonts w:ascii="Times New Roman" w:hAnsi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  <w:r w:rsidRPr="00EF0FBE">
        <w:rPr>
          <w:rFonts w:ascii="Times New Roman" w:hAnsi="Times New Roman"/>
          <w:sz w:val="28"/>
          <w:szCs w:val="28"/>
        </w:rPr>
        <w:t xml:space="preserve"> 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III</w:t>
      </w:r>
      <w:r w:rsidRPr="00EF0FBE">
        <w:rPr>
          <w:b/>
          <w:sz w:val="28"/>
          <w:szCs w:val="28"/>
        </w:rPr>
        <w:t xml:space="preserve">. Время ожидания предоставления услуги 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IV</w:t>
      </w:r>
      <w:r w:rsidRPr="00EF0FBE">
        <w:rPr>
          <w:b/>
          <w:sz w:val="28"/>
          <w:szCs w:val="28"/>
        </w:rPr>
        <w:t xml:space="preserve">.  Доброжелательность, вежливость, компетентность работников библиотек </w:t>
      </w:r>
    </w:p>
    <w:p w:rsidR="00B732D5" w:rsidRPr="00EF0FBE" w:rsidRDefault="00B732D5" w:rsidP="00B732D5">
      <w:pPr>
        <w:pStyle w:val="ConsPlusNormal0"/>
        <w:jc w:val="both"/>
        <w:rPr>
          <w:b/>
          <w:sz w:val="28"/>
          <w:szCs w:val="28"/>
        </w:rPr>
      </w:pPr>
      <w:r w:rsidRPr="00EF0FBE">
        <w:rPr>
          <w:b/>
          <w:sz w:val="28"/>
          <w:szCs w:val="28"/>
          <w:lang w:val="en-US"/>
        </w:rPr>
        <w:t>V</w:t>
      </w:r>
      <w:r w:rsidRPr="00EF0FBE">
        <w:rPr>
          <w:b/>
          <w:sz w:val="28"/>
          <w:szCs w:val="28"/>
        </w:rPr>
        <w:t xml:space="preserve">. Удовлетворенность качеством оказания услуг  </w:t>
      </w:r>
    </w:p>
    <w:p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Независимая оценка включала в себя совокупность методов социологического 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 w:rsidR="00277726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</w:t>
      </w:r>
      <w:r w:rsidR="000C013C">
        <w:rPr>
          <w:rFonts w:ascii="Times New Roman" w:hAnsi="Times New Roman"/>
          <w:sz w:val="28"/>
          <w:szCs w:val="28"/>
        </w:rPr>
        <w:t xml:space="preserve">рганизаций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 с выявлением и фиксацией в соответствии с показателями, определенными Методическими рекомендациями</w:t>
      </w:r>
      <w:r w:rsidR="00B732D5">
        <w:rPr>
          <w:rFonts w:ascii="Times New Roman" w:hAnsi="Times New Roman"/>
          <w:sz w:val="28"/>
          <w:szCs w:val="28"/>
        </w:rPr>
        <w:t>.</w:t>
      </w:r>
    </w:p>
    <w:p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культуры – 1</w:t>
      </w:r>
      <w:r w:rsidR="00B732D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 xml:space="preserve">о-досуговая организация, </w:t>
      </w:r>
      <w:r>
        <w:rPr>
          <w:rFonts w:ascii="Times New Roman" w:hAnsi="Times New Roman"/>
          <w:sz w:val="28"/>
          <w:szCs w:val="28"/>
        </w:rPr>
        <w:t xml:space="preserve">библиотека. </w:t>
      </w:r>
    </w:p>
    <w:p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>культуры г</w:t>
      </w:r>
      <w:r w:rsidR="0025688F">
        <w:rPr>
          <w:rFonts w:ascii="Times New Roman" w:hAnsi="Times New Roman"/>
          <w:sz w:val="28"/>
          <w:szCs w:val="28"/>
        </w:rPr>
        <w:t>. Махачкалы</w:t>
      </w:r>
      <w:r w:rsidR="00B73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16 показателям оценки качества дал следующие значения: </w:t>
      </w:r>
    </w:p>
    <w:p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072" w:rsidRPr="00295072" w:rsidRDefault="00295072" w:rsidP="00295072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49"/>
        <w:gridCol w:w="2014"/>
        <w:gridCol w:w="1842"/>
        <w:gridCol w:w="1843"/>
        <w:gridCol w:w="1559"/>
        <w:gridCol w:w="851"/>
      </w:tblGrid>
      <w:tr w:rsidR="004D7265" w:rsidRPr="00B901AD" w:rsidTr="004D7265">
        <w:trPr>
          <w:trHeight w:hRule="exact" w:val="2758"/>
        </w:trPr>
        <w:tc>
          <w:tcPr>
            <w:tcW w:w="562" w:type="dxa"/>
          </w:tcPr>
          <w:p w:rsidR="004D7265" w:rsidRPr="00B901AD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</w:pPr>
            <w:r>
              <w:t>№</w:t>
            </w:r>
          </w:p>
        </w:tc>
        <w:tc>
          <w:tcPr>
            <w:tcW w:w="4649" w:type="dxa"/>
          </w:tcPr>
          <w:p w:rsidR="004D7265" w:rsidRPr="00B901AD" w:rsidRDefault="004D7265" w:rsidP="004D7265">
            <w:pPr>
              <w:widowControl w:val="0"/>
              <w:shd w:val="clear" w:color="auto" w:fill="FFFFFF"/>
              <w:tabs>
                <w:tab w:val="left" w:pos="2865"/>
              </w:tabs>
              <w:autoSpaceDE w:val="0"/>
              <w:autoSpaceDN w:val="0"/>
              <w:adjustRightInd w:val="0"/>
              <w:spacing w:line="254" w:lineRule="exact"/>
              <w:ind w:left="2412" w:right="211"/>
              <w:rPr>
                <w:spacing w:val="-2"/>
              </w:rPr>
            </w:pPr>
          </w:p>
          <w:p w:rsidR="004D7265" w:rsidRPr="00B901AD" w:rsidRDefault="00711BE4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</w:pPr>
            <w:r w:rsidRPr="00B901AD">
              <w:rPr>
                <w:spacing w:val="-2"/>
              </w:rPr>
              <w:t xml:space="preserve">Наименование </w:t>
            </w:r>
            <w:r w:rsidRPr="00B901AD">
              <w:t>ОО</w:t>
            </w:r>
          </w:p>
        </w:tc>
        <w:tc>
          <w:tcPr>
            <w:tcW w:w="2014" w:type="dxa"/>
          </w:tcPr>
          <w:p w:rsidR="004D7265" w:rsidRPr="00B901AD" w:rsidRDefault="004D7265" w:rsidP="0029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 w:rsidRPr="009E7B4E">
              <w:t xml:space="preserve">Наличие </w:t>
            </w:r>
            <w:proofErr w:type="spellStart"/>
            <w:proofErr w:type="gramStart"/>
            <w:r w:rsidRPr="009E7B4E">
              <w:t>ин</w:t>
            </w:r>
            <w:r>
              <w:t>фор-мации</w:t>
            </w:r>
            <w:proofErr w:type="spellEnd"/>
            <w:proofErr w:type="gramEnd"/>
            <w:r>
              <w:t xml:space="preserve"> о </w:t>
            </w:r>
            <w:r w:rsidRPr="009E7B4E">
              <w:t>деятель</w:t>
            </w:r>
            <w:r>
              <w:t>-</w:t>
            </w:r>
            <w:proofErr w:type="spellStart"/>
            <w:r w:rsidRPr="009E7B4E">
              <w:t>ности</w:t>
            </w:r>
            <w:proofErr w:type="spellEnd"/>
            <w:r w:rsidRPr="009E7B4E">
              <w:t xml:space="preserve"> </w:t>
            </w:r>
            <w:proofErr w:type="spellStart"/>
            <w:r w:rsidRPr="009E7B4E">
              <w:t>организа</w:t>
            </w:r>
            <w:r>
              <w:t>-</w:t>
            </w:r>
            <w:r w:rsidRPr="009E7B4E">
              <w:t>ции</w:t>
            </w:r>
            <w:proofErr w:type="spellEnd"/>
            <w:r w:rsidRPr="009E7B4E">
              <w:t xml:space="preserve"> культуры на офи</w:t>
            </w:r>
            <w:r>
              <w:t xml:space="preserve">циальном </w:t>
            </w:r>
            <w:r w:rsidRPr="009E7B4E">
              <w:t xml:space="preserve">сайте </w:t>
            </w:r>
            <w:proofErr w:type="spellStart"/>
            <w:r w:rsidRPr="009E7B4E">
              <w:t>организа</w:t>
            </w:r>
            <w:r>
              <w:t>-</w:t>
            </w:r>
            <w:r w:rsidRPr="009E7B4E">
              <w:t>ции</w:t>
            </w:r>
            <w:proofErr w:type="spellEnd"/>
            <w:r w:rsidRPr="009E7B4E">
              <w:t xml:space="preserve"> культуры в сети «Интернет»</w:t>
            </w:r>
            <w:r w:rsidRPr="00B901AD">
              <w:t xml:space="preserve">/ 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842" w:type="dxa"/>
          </w:tcPr>
          <w:p w:rsidR="004D7265" w:rsidRPr="00B901AD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 w:rsidRPr="009E7B4E">
              <w:t xml:space="preserve">Наличие общей информации об организации культуры на официальном сайте организации культуры в сети «Интернет» </w:t>
            </w:r>
            <w:r w:rsidRPr="00B901AD">
              <w:t xml:space="preserve"> 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4D7265" w:rsidRPr="00B901AD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 w:rsidRPr="009E7B4E">
              <w:t>Доступность и актуальность информации о деятельности организации культуры, размещенной на территории организации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4D7265" w:rsidRPr="00B901AD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</w:pPr>
            <w:r w:rsidRPr="00B901AD">
              <w:t>Итого</w:t>
            </w:r>
          </w:p>
          <w:p w:rsidR="004D7265" w:rsidRPr="00B901AD" w:rsidRDefault="004D7265" w:rsidP="00F83E11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line="254" w:lineRule="exact"/>
              <w:ind w:right="110"/>
              <w:jc w:val="center"/>
            </w:pPr>
            <w:r w:rsidRPr="00B901AD">
              <w:t xml:space="preserve"> </w:t>
            </w:r>
            <w:r w:rsidRPr="00B901AD">
              <w:rPr>
                <w:lang w:val="en-US"/>
              </w:rPr>
              <w:t>max -</w:t>
            </w:r>
          </w:p>
          <w:p w:rsidR="004D7265" w:rsidRPr="009E7B4E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4D7265" w:rsidRPr="00B901AD" w:rsidRDefault="004D7265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01AD">
              <w:t>%</w:t>
            </w:r>
          </w:p>
        </w:tc>
      </w:tr>
      <w:tr w:rsidR="00711BE4" w:rsidRPr="00B901AD" w:rsidTr="00CC7E04">
        <w:trPr>
          <w:trHeight w:hRule="exact" w:val="360"/>
        </w:trPr>
        <w:tc>
          <w:tcPr>
            <w:tcW w:w="562" w:type="dxa"/>
          </w:tcPr>
          <w:p w:rsidR="00711BE4" w:rsidRPr="007A2B72" w:rsidRDefault="00711BE4" w:rsidP="00711BE4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 «МРБ» МР Цунтинский район»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D7265" w:rsidRPr="00B901AD" w:rsidTr="00CC7E04">
        <w:trPr>
          <w:trHeight w:hRule="exact" w:val="423"/>
        </w:trPr>
        <w:tc>
          <w:tcPr>
            <w:tcW w:w="562" w:type="dxa"/>
          </w:tcPr>
          <w:p w:rsidR="004D7265" w:rsidRPr="007A2B72" w:rsidRDefault="004D7265" w:rsidP="004D7265">
            <w:pPr>
              <w:pStyle w:val="21"/>
              <w:ind w:right="34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4649" w:type="dxa"/>
          </w:tcPr>
          <w:p w:rsidR="004D7265" w:rsidRPr="007A2B72" w:rsidRDefault="004D7265" w:rsidP="004D7265">
            <w:pPr>
              <w:pStyle w:val="21"/>
              <w:ind w:right="340"/>
              <w:jc w:val="both"/>
              <w:rPr>
                <w:spacing w:val="-4"/>
              </w:rPr>
            </w:pPr>
            <w:r w:rsidRPr="007A2B72">
              <w:rPr>
                <w:spacing w:val="-4"/>
              </w:rPr>
              <w:t>МКУ «ЦТКНР»</w:t>
            </w:r>
          </w:p>
        </w:tc>
        <w:tc>
          <w:tcPr>
            <w:tcW w:w="2014" w:type="dxa"/>
          </w:tcPr>
          <w:p w:rsidR="004D7265" w:rsidRPr="00B901AD" w:rsidRDefault="004D7265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4D7265" w:rsidRPr="00B901AD" w:rsidRDefault="004D7265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4D7265" w:rsidRPr="00B901AD" w:rsidRDefault="004D7265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4D7265" w:rsidRPr="00B901AD" w:rsidRDefault="004D7265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4D7265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711BE4" w:rsidRPr="00B901AD" w:rsidTr="00711BE4">
        <w:trPr>
          <w:trHeight w:hRule="exact" w:val="995"/>
        </w:trPr>
        <w:tc>
          <w:tcPr>
            <w:tcW w:w="562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3</w:t>
            </w:r>
          </w:p>
        </w:tc>
        <w:tc>
          <w:tcPr>
            <w:tcW w:w="4649" w:type="dxa"/>
          </w:tcPr>
          <w:p w:rsidR="00CC7E0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 «МДЦ»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11BE4" w:rsidRPr="00B901AD" w:rsidTr="00CC7E04">
        <w:trPr>
          <w:trHeight w:hRule="exact" w:val="579"/>
        </w:trPr>
        <w:tc>
          <w:tcPr>
            <w:tcW w:w="562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4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МКУК "САГАДИНСКИЙ СК"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711BE4" w:rsidRPr="00B901AD" w:rsidTr="00CC7E04">
        <w:trPr>
          <w:trHeight w:hRule="exact" w:val="560"/>
        </w:trPr>
        <w:tc>
          <w:tcPr>
            <w:tcW w:w="562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5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МКУК "ТЛЯЦУДИНСКИЙ СДК"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  <w:tr w:rsidR="00711BE4" w:rsidRPr="00B901AD" w:rsidTr="00CC7E04">
        <w:trPr>
          <w:trHeight w:hRule="exact" w:val="425"/>
        </w:trPr>
        <w:tc>
          <w:tcPr>
            <w:tcW w:w="562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"ГЕНИЯТЛИНСКИ СДК"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  <w:tr w:rsidR="00711BE4" w:rsidRPr="00B901AD" w:rsidTr="00711BE4">
        <w:trPr>
          <w:trHeight w:hRule="exact" w:val="1119"/>
        </w:trPr>
        <w:tc>
          <w:tcPr>
            <w:tcW w:w="562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  <w:tr w:rsidR="00711BE4" w:rsidRPr="00B901AD" w:rsidTr="00CC7E04">
        <w:trPr>
          <w:trHeight w:hRule="exact" w:val="433"/>
        </w:trPr>
        <w:tc>
          <w:tcPr>
            <w:tcW w:w="562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""ТЕРУТЛИНСКИЙ СДК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  <w:tr w:rsidR="00711BE4" w:rsidRPr="00B901AD" w:rsidTr="00711BE4">
        <w:trPr>
          <w:trHeight w:hRule="exact" w:val="1119"/>
        </w:trPr>
        <w:tc>
          <w:tcPr>
            <w:tcW w:w="562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  <w:tr w:rsidR="00711BE4" w:rsidRPr="00B901AD" w:rsidTr="00153870">
        <w:trPr>
          <w:trHeight w:hRule="exact" w:val="738"/>
        </w:trPr>
        <w:tc>
          <w:tcPr>
            <w:tcW w:w="562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"МКДЦ" МО «Сельсовет Кимятлинский»</w:t>
            </w:r>
          </w:p>
        </w:tc>
        <w:tc>
          <w:tcPr>
            <w:tcW w:w="2014" w:type="dxa"/>
          </w:tcPr>
          <w:p w:rsidR="00711BE4" w:rsidRPr="00B901AD" w:rsidRDefault="00711BE4" w:rsidP="00711BE4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7D5B8F">
              <w:rPr>
                <w:color w:val="000000"/>
              </w:rPr>
              <w:t>6,6</w:t>
            </w:r>
          </w:p>
        </w:tc>
      </w:tr>
    </w:tbl>
    <w:p w:rsidR="00295072" w:rsidRPr="00B901AD" w:rsidRDefault="00295072" w:rsidP="00295072">
      <w:pPr>
        <w:jc w:val="center"/>
        <w:rPr>
          <w:sz w:val="20"/>
          <w:szCs w:val="20"/>
        </w:rPr>
      </w:pPr>
    </w:p>
    <w:p w:rsidR="00295072" w:rsidRPr="00295072" w:rsidRDefault="00295072" w:rsidP="00295072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общий критерий оценки качества деятельности организаций культуры, касающиеся комфортности условий и доступности их получения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411"/>
        <w:gridCol w:w="1536"/>
        <w:gridCol w:w="1753"/>
        <w:gridCol w:w="1320"/>
        <w:gridCol w:w="1537"/>
        <w:gridCol w:w="1537"/>
        <w:gridCol w:w="850"/>
        <w:gridCol w:w="851"/>
      </w:tblGrid>
      <w:tr w:rsidR="00711BE4" w:rsidRPr="00B901AD" w:rsidTr="00711BE4">
        <w:trPr>
          <w:trHeight w:hRule="exact" w:val="2761"/>
        </w:trPr>
        <w:tc>
          <w:tcPr>
            <w:tcW w:w="525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</w:pPr>
            <w:r>
              <w:lastRenderedPageBreak/>
              <w:t>№</w:t>
            </w:r>
          </w:p>
        </w:tc>
        <w:tc>
          <w:tcPr>
            <w:tcW w:w="3411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</w:pPr>
            <w:r w:rsidRPr="00B901AD">
              <w:rPr>
                <w:spacing w:val="-2"/>
              </w:rPr>
              <w:t xml:space="preserve">Наименование </w:t>
            </w:r>
            <w:r w:rsidRPr="00B901AD">
              <w:t>ОО</w:t>
            </w:r>
          </w:p>
        </w:tc>
        <w:tc>
          <w:tcPr>
            <w:tcW w:w="1536" w:type="dxa"/>
          </w:tcPr>
          <w:p w:rsidR="00711BE4" w:rsidRDefault="00711BE4" w:rsidP="00711BE4">
            <w:pPr>
              <w:shd w:val="clear" w:color="auto" w:fill="FFFFFF"/>
              <w:spacing w:line="250" w:lineRule="exact"/>
              <w:jc w:val="center"/>
              <w:rPr>
                <w:bCs/>
              </w:rPr>
            </w:pPr>
            <w:r w:rsidRPr="00A5491C">
              <w:rPr>
                <w:bCs/>
              </w:rPr>
              <w:t xml:space="preserve">Доступность услуг для лиц с </w:t>
            </w:r>
            <w:proofErr w:type="spellStart"/>
            <w:proofErr w:type="gramStart"/>
            <w:r w:rsidRPr="00A5491C">
              <w:rPr>
                <w:bCs/>
              </w:rPr>
              <w:t>огра</w:t>
            </w:r>
            <w:r>
              <w:rPr>
                <w:bCs/>
              </w:rPr>
              <w:t>-</w:t>
            </w:r>
            <w:r w:rsidRPr="00A5491C">
              <w:rPr>
                <w:bCs/>
              </w:rPr>
              <w:t>ниченными</w:t>
            </w:r>
            <w:proofErr w:type="spellEnd"/>
            <w:proofErr w:type="gramEnd"/>
            <w:r w:rsidRPr="00A5491C">
              <w:rPr>
                <w:bCs/>
              </w:rPr>
              <w:t xml:space="preserve"> возможностями здоровья</w:t>
            </w:r>
          </w:p>
          <w:p w:rsidR="00711BE4" w:rsidRPr="00B901AD" w:rsidRDefault="00711BE4" w:rsidP="00711BE4">
            <w:pPr>
              <w:shd w:val="clear" w:color="auto" w:fill="FFFFFF"/>
              <w:spacing w:line="250" w:lineRule="exact"/>
              <w:rPr>
                <w:bCs/>
                <w:spacing w:val="-2"/>
              </w:rPr>
            </w:pPr>
            <w:r w:rsidRPr="00B901AD">
              <w:t xml:space="preserve">/в </w:t>
            </w:r>
            <w:r>
              <w:t xml:space="preserve">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r w:rsidRPr="00A5491C">
              <w:rPr>
                <w:bCs/>
              </w:rPr>
              <w:t xml:space="preserve">Удобство пользования электронными сервисами, предоставляемыми </w:t>
            </w:r>
            <w:proofErr w:type="spellStart"/>
            <w:proofErr w:type="gramStart"/>
            <w:r w:rsidRPr="00A5491C">
              <w:rPr>
                <w:bCs/>
              </w:rPr>
              <w:t>органи</w:t>
            </w:r>
            <w:r>
              <w:rPr>
                <w:bCs/>
              </w:rPr>
              <w:t>-</w:t>
            </w:r>
            <w:r w:rsidRPr="00A5491C">
              <w:rPr>
                <w:bCs/>
              </w:rPr>
              <w:t>зацией</w:t>
            </w:r>
            <w:proofErr w:type="spellEnd"/>
            <w:proofErr w:type="gramEnd"/>
            <w:r w:rsidRPr="00A5491C">
              <w:rPr>
                <w:bCs/>
              </w:rPr>
              <w:t xml:space="preserve"> куль</w:t>
            </w:r>
            <w:r>
              <w:rPr>
                <w:bCs/>
              </w:rPr>
              <w:t>-</w:t>
            </w:r>
            <w:r w:rsidRPr="00A5491C">
              <w:rPr>
                <w:bCs/>
              </w:rPr>
              <w:t xml:space="preserve">туры (в </w:t>
            </w:r>
            <w:proofErr w:type="spellStart"/>
            <w:r w:rsidRPr="00A5491C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A5491C">
              <w:rPr>
                <w:bCs/>
              </w:rPr>
              <w:t>ч</w:t>
            </w:r>
            <w:proofErr w:type="spellEnd"/>
            <w:r>
              <w:rPr>
                <w:bCs/>
              </w:rPr>
              <w:t>.</w:t>
            </w:r>
            <w:r w:rsidRPr="00A5491C">
              <w:rPr>
                <w:bCs/>
              </w:rPr>
              <w:t xml:space="preserve"> с помощью моб</w:t>
            </w:r>
            <w:r>
              <w:rPr>
                <w:bCs/>
              </w:rPr>
              <w:t>.</w:t>
            </w:r>
            <w:r w:rsidRPr="00A5491C">
              <w:rPr>
                <w:bCs/>
              </w:rPr>
              <w:t xml:space="preserve"> устройств) 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r w:rsidRPr="0071468D">
              <w:rPr>
                <w:bCs/>
                <w:spacing w:val="-2"/>
              </w:rPr>
              <w:t xml:space="preserve">Наличие дополнительных услуг и доступность их получения 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r w:rsidRPr="0071468D">
              <w:rPr>
                <w:bCs/>
              </w:rPr>
              <w:t xml:space="preserve">Удобство графика работы организации культуры 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proofErr w:type="gramStart"/>
            <w:r w:rsidRPr="0071468D">
              <w:rPr>
                <w:bCs/>
                <w:spacing w:val="-2"/>
              </w:rPr>
              <w:t>Комфорт</w:t>
            </w:r>
            <w:r>
              <w:rPr>
                <w:bCs/>
                <w:spacing w:val="-2"/>
              </w:rPr>
              <w:t>-</w:t>
            </w:r>
            <w:proofErr w:type="spellStart"/>
            <w:r w:rsidRPr="0071468D">
              <w:rPr>
                <w:bCs/>
                <w:spacing w:val="-2"/>
              </w:rPr>
              <w:t>ность</w:t>
            </w:r>
            <w:proofErr w:type="spellEnd"/>
            <w:proofErr w:type="gramEnd"/>
            <w:r w:rsidRPr="0071468D">
              <w:rPr>
                <w:bCs/>
                <w:spacing w:val="-2"/>
              </w:rPr>
              <w:t xml:space="preserve"> условий пребывания в организации культуры 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</w:pPr>
            <w:r w:rsidRPr="00B901AD">
              <w:t xml:space="preserve">Итого </w:t>
            </w:r>
            <w:r w:rsidRPr="00B901AD">
              <w:rPr>
                <w:lang w:val="en-US"/>
              </w:rPr>
              <w:t>max -</w:t>
            </w:r>
          </w:p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01AD">
              <w:t>%</w:t>
            </w:r>
          </w:p>
        </w:tc>
      </w:tr>
      <w:tr w:rsidR="00711BE4" w:rsidRPr="00B901AD" w:rsidTr="00711BE4">
        <w:trPr>
          <w:trHeight w:hRule="exact" w:val="647"/>
        </w:trPr>
        <w:tc>
          <w:tcPr>
            <w:tcW w:w="525" w:type="dxa"/>
          </w:tcPr>
          <w:p w:rsidR="00711BE4" w:rsidRPr="007A2B72" w:rsidRDefault="00711BE4" w:rsidP="00711BE4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 «МРБ» МР Цунтинский район»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11BE4" w:rsidRPr="00B901AD" w:rsidTr="00153870">
        <w:trPr>
          <w:trHeight w:hRule="exact" w:val="489"/>
        </w:trPr>
        <w:tc>
          <w:tcPr>
            <w:tcW w:w="525" w:type="dxa"/>
          </w:tcPr>
          <w:p w:rsidR="00711BE4" w:rsidRPr="007A2B72" w:rsidRDefault="00711BE4" w:rsidP="00711BE4">
            <w:pPr>
              <w:pStyle w:val="21"/>
              <w:ind w:right="34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pStyle w:val="21"/>
              <w:ind w:right="340"/>
              <w:jc w:val="both"/>
              <w:rPr>
                <w:spacing w:val="-4"/>
              </w:rPr>
            </w:pPr>
            <w:r w:rsidRPr="007A2B72">
              <w:rPr>
                <w:spacing w:val="-4"/>
              </w:rPr>
              <w:t>МКУ «ЦТКНР»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11BE4" w:rsidRPr="00B901AD" w:rsidTr="00153870">
        <w:trPr>
          <w:trHeight w:hRule="exact" w:val="425"/>
        </w:trPr>
        <w:tc>
          <w:tcPr>
            <w:tcW w:w="525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3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 «МДЦ»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11BE4" w:rsidRPr="00B901AD" w:rsidTr="00153870">
        <w:trPr>
          <w:trHeight w:hRule="exact" w:val="715"/>
        </w:trPr>
        <w:tc>
          <w:tcPr>
            <w:tcW w:w="525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4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МКУК "САГАДИНСКИЙ СК"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1BE4" w:rsidRPr="00B901AD" w:rsidTr="00153870">
        <w:trPr>
          <w:trHeight w:hRule="exact" w:val="554"/>
        </w:trPr>
        <w:tc>
          <w:tcPr>
            <w:tcW w:w="525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>
              <w:t>5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pStyle w:val="21"/>
              <w:ind w:right="340"/>
              <w:jc w:val="both"/>
            </w:pPr>
            <w:r w:rsidRPr="007A2B72">
              <w:t>МКУК "ТЛЯЦУДИНСКИЙ СДК"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  <w:tr w:rsidR="00711BE4" w:rsidRPr="00B901AD" w:rsidTr="00153870">
        <w:trPr>
          <w:trHeight w:hRule="exact" w:val="576"/>
        </w:trPr>
        <w:tc>
          <w:tcPr>
            <w:tcW w:w="525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"ГЕНИЯТЛИНСКИ СДК"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  <w:tr w:rsidR="00711BE4" w:rsidRPr="00B901AD" w:rsidTr="00153870">
        <w:trPr>
          <w:trHeight w:hRule="exact" w:val="1563"/>
        </w:trPr>
        <w:tc>
          <w:tcPr>
            <w:tcW w:w="525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  <w:tr w:rsidR="00711BE4" w:rsidRPr="00B901AD" w:rsidTr="00153870">
        <w:trPr>
          <w:trHeight w:hRule="exact" w:val="706"/>
        </w:trPr>
        <w:tc>
          <w:tcPr>
            <w:tcW w:w="525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""ТЕРУТЛИНСКИЙ СДК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  <w:tr w:rsidR="00711BE4" w:rsidRPr="00B901AD" w:rsidTr="00711BE4">
        <w:trPr>
          <w:trHeight w:hRule="exact" w:val="1257"/>
        </w:trPr>
        <w:tc>
          <w:tcPr>
            <w:tcW w:w="525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  <w:tr w:rsidR="00711BE4" w:rsidRPr="00B901AD" w:rsidTr="00153870">
        <w:trPr>
          <w:trHeight w:hRule="exact" w:val="734"/>
        </w:trPr>
        <w:tc>
          <w:tcPr>
            <w:tcW w:w="525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1" w:type="dxa"/>
          </w:tcPr>
          <w:p w:rsidR="00711BE4" w:rsidRPr="007A2B72" w:rsidRDefault="00711BE4" w:rsidP="00711BE4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"МКДЦ" МО «Сельсовет Кимятлинский»</w:t>
            </w:r>
          </w:p>
        </w:tc>
        <w:tc>
          <w:tcPr>
            <w:tcW w:w="1536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7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11BE4" w:rsidRPr="00B901AD" w:rsidRDefault="00711BE4" w:rsidP="0071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711BE4" w:rsidRDefault="00711BE4" w:rsidP="00711BE4">
            <w:pPr>
              <w:jc w:val="center"/>
            </w:pPr>
            <w:r w:rsidRPr="005C096A">
              <w:rPr>
                <w:color w:val="000000"/>
              </w:rPr>
              <w:t>4</w:t>
            </w:r>
          </w:p>
        </w:tc>
      </w:tr>
    </w:tbl>
    <w:p w:rsidR="00917463" w:rsidRDefault="00917463" w:rsidP="00917463">
      <w:pPr>
        <w:rPr>
          <w:b/>
          <w:color w:val="000000"/>
        </w:rPr>
      </w:pPr>
    </w:p>
    <w:p w:rsidR="00917463" w:rsidRPr="00917463" w:rsidRDefault="00917463" w:rsidP="00917463">
      <w:pPr>
        <w:pStyle w:val="af0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времени ожидания</w:t>
      </w:r>
    </w:p>
    <w:p w:rsidR="00917463" w:rsidRPr="00B901AD" w:rsidRDefault="00917463" w:rsidP="00917463">
      <w:pPr>
        <w:jc w:val="center"/>
        <w:rPr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597"/>
        <w:gridCol w:w="2849"/>
        <w:gridCol w:w="2850"/>
        <w:gridCol w:w="1559"/>
        <w:gridCol w:w="992"/>
      </w:tblGrid>
      <w:tr w:rsidR="00711BE4" w:rsidRPr="00B901AD" w:rsidTr="00711BE4">
        <w:trPr>
          <w:trHeight w:hRule="exact" w:val="2261"/>
        </w:trPr>
        <w:tc>
          <w:tcPr>
            <w:tcW w:w="465" w:type="dxa"/>
          </w:tcPr>
          <w:p w:rsidR="00711BE4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711BE4" w:rsidRPr="00B901AD" w:rsidRDefault="00711BE4" w:rsidP="0071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7" w:type="dxa"/>
          </w:tcPr>
          <w:p w:rsidR="00711BE4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711BE4" w:rsidRPr="00B901AD" w:rsidRDefault="00711BE4" w:rsidP="00711BE4">
            <w:pPr>
              <w:jc w:val="center"/>
            </w:pPr>
            <w:r w:rsidRPr="00B901AD">
              <w:rPr>
                <w:spacing w:val="-2"/>
              </w:rPr>
              <w:t xml:space="preserve">Наименование </w:t>
            </w:r>
            <w:r w:rsidRPr="00B901AD">
              <w:t>ОО</w:t>
            </w:r>
          </w:p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r w:rsidRPr="00051D4D">
              <w:rPr>
                <w:bCs/>
              </w:rPr>
              <w:t>Соблюдение режима работы организацией культуры</w:t>
            </w:r>
            <w:r w:rsidRPr="00B901AD">
              <w:rPr>
                <w:bCs/>
              </w:rPr>
              <w:t xml:space="preserve">  </w:t>
            </w:r>
            <w:r w:rsidRPr="00B901AD">
              <w:t>/в баллах</w:t>
            </w:r>
          </w:p>
          <w:p w:rsidR="00711BE4" w:rsidRPr="00B901AD" w:rsidRDefault="00711BE4" w:rsidP="00711BE4">
            <w:pPr>
              <w:shd w:val="clear" w:color="auto" w:fill="FFFFFF"/>
              <w:spacing w:line="250" w:lineRule="exact"/>
              <w:jc w:val="center"/>
            </w:pPr>
            <w:r w:rsidRPr="00B901AD">
              <w:t xml:space="preserve">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2850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</w:pPr>
            <w:r w:rsidRPr="00051D4D">
              <w:rPr>
                <w:bCs/>
                <w:spacing w:val="-2"/>
              </w:rPr>
              <w:t xml:space="preserve">Соблюдение установленных (заявленных) сроков предоставления услуг организацией культуры </w:t>
            </w:r>
            <w:r w:rsidRPr="00B901AD">
              <w:t xml:space="preserve">/в баллах </w:t>
            </w:r>
          </w:p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711BE4" w:rsidRPr="00B901AD" w:rsidRDefault="00711BE4" w:rsidP="00711BE4">
            <w:pPr>
              <w:shd w:val="clear" w:color="auto" w:fill="FFFFFF"/>
              <w:spacing w:line="250" w:lineRule="exact"/>
              <w:ind w:firstLine="259"/>
              <w:jc w:val="center"/>
            </w:pPr>
          </w:p>
        </w:tc>
        <w:tc>
          <w:tcPr>
            <w:tcW w:w="1559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sz w:val="20"/>
                <w:szCs w:val="20"/>
              </w:rPr>
            </w:pPr>
            <w:r w:rsidRPr="00B901AD">
              <w:t xml:space="preserve">Итого </w:t>
            </w:r>
            <w:r w:rsidRPr="00B901AD">
              <w:rPr>
                <w:lang w:val="en-US"/>
              </w:rPr>
              <w:t>max-</w:t>
            </w:r>
            <w:r w:rsidRPr="00B901AD">
              <w:rPr>
                <w:b/>
                <w:bCs/>
              </w:rPr>
              <w:t>20</w:t>
            </w:r>
          </w:p>
        </w:tc>
        <w:tc>
          <w:tcPr>
            <w:tcW w:w="992" w:type="dxa"/>
          </w:tcPr>
          <w:p w:rsidR="00711BE4" w:rsidRPr="00B901AD" w:rsidRDefault="00711BE4" w:rsidP="0071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1AD">
              <w:t>%</w:t>
            </w:r>
          </w:p>
        </w:tc>
      </w:tr>
      <w:tr w:rsidR="0022046E" w:rsidRPr="00B901AD" w:rsidTr="00153870">
        <w:trPr>
          <w:trHeight w:hRule="exact" w:val="441"/>
        </w:trPr>
        <w:tc>
          <w:tcPr>
            <w:tcW w:w="465" w:type="dxa"/>
          </w:tcPr>
          <w:p w:rsidR="0022046E" w:rsidRPr="007A2B72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 «МРБ» МР Цунтинский район»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22046E" w:rsidRPr="00B901AD" w:rsidTr="00153870">
        <w:trPr>
          <w:trHeight w:hRule="exact" w:val="421"/>
        </w:trPr>
        <w:tc>
          <w:tcPr>
            <w:tcW w:w="465" w:type="dxa"/>
          </w:tcPr>
          <w:p w:rsidR="0022046E" w:rsidRPr="007A2B72" w:rsidRDefault="0022046E" w:rsidP="0022046E">
            <w:pPr>
              <w:pStyle w:val="21"/>
              <w:ind w:right="34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pStyle w:val="21"/>
              <w:ind w:right="340"/>
              <w:jc w:val="both"/>
              <w:rPr>
                <w:spacing w:val="-4"/>
              </w:rPr>
            </w:pPr>
            <w:r w:rsidRPr="007A2B72">
              <w:rPr>
                <w:spacing w:val="-4"/>
              </w:rPr>
              <w:t>МКУ «ЦТКНР»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2046E" w:rsidRPr="00B901AD" w:rsidTr="00153870">
        <w:trPr>
          <w:trHeight w:hRule="exact" w:val="429"/>
        </w:trPr>
        <w:tc>
          <w:tcPr>
            <w:tcW w:w="465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3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 «МДЦ»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2046E" w:rsidRPr="00B901AD" w:rsidTr="00153870">
        <w:trPr>
          <w:trHeight w:hRule="exact" w:val="416"/>
        </w:trPr>
        <w:tc>
          <w:tcPr>
            <w:tcW w:w="465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4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МКУК "САГАДИНСКИЙ СК"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2046E" w:rsidRPr="00B901AD" w:rsidTr="00153870">
        <w:trPr>
          <w:trHeight w:hRule="exact" w:val="423"/>
        </w:trPr>
        <w:tc>
          <w:tcPr>
            <w:tcW w:w="465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5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МКУК "ТЛЯЦУДИНСКИЙ СДК"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  <w:tr w:rsidR="0022046E" w:rsidRPr="00B901AD" w:rsidTr="00153870">
        <w:trPr>
          <w:trHeight w:hRule="exact" w:val="429"/>
        </w:trPr>
        <w:tc>
          <w:tcPr>
            <w:tcW w:w="465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"ГЕНИЯТЛИНСКИ СДК"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  <w:tr w:rsidR="0022046E" w:rsidRPr="00B901AD" w:rsidTr="00153870">
        <w:trPr>
          <w:trHeight w:hRule="exact" w:val="1001"/>
        </w:trPr>
        <w:tc>
          <w:tcPr>
            <w:tcW w:w="465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  <w:tr w:rsidR="0022046E" w:rsidRPr="00B901AD" w:rsidTr="00153870">
        <w:trPr>
          <w:trHeight w:hRule="exact" w:val="421"/>
        </w:trPr>
        <w:tc>
          <w:tcPr>
            <w:tcW w:w="465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""ТЕРУТЛИНСКИЙ СДК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  <w:tr w:rsidR="0022046E" w:rsidRPr="00B901AD" w:rsidTr="0022046E">
        <w:trPr>
          <w:trHeight w:hRule="exact" w:val="998"/>
        </w:trPr>
        <w:tc>
          <w:tcPr>
            <w:tcW w:w="465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  <w:tr w:rsidR="0022046E" w:rsidRPr="00B901AD" w:rsidTr="00153870">
        <w:trPr>
          <w:trHeight w:hRule="exact" w:val="555"/>
        </w:trPr>
        <w:tc>
          <w:tcPr>
            <w:tcW w:w="465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7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"МКДЦ" МО «Сельсовет Кимятлинский»</w:t>
            </w:r>
          </w:p>
        </w:tc>
        <w:tc>
          <w:tcPr>
            <w:tcW w:w="2849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0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Default="0022046E" w:rsidP="0022046E">
            <w:pPr>
              <w:jc w:val="center"/>
            </w:pPr>
            <w:r w:rsidRPr="0010172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22046E" w:rsidRDefault="0022046E" w:rsidP="0022046E">
            <w:pPr>
              <w:jc w:val="center"/>
            </w:pPr>
            <w:r w:rsidRPr="008E6734">
              <w:rPr>
                <w:color w:val="000000"/>
              </w:rPr>
              <w:t>10</w:t>
            </w:r>
          </w:p>
        </w:tc>
      </w:tr>
    </w:tbl>
    <w:p w:rsidR="00917463" w:rsidRPr="00B901AD" w:rsidRDefault="00917463" w:rsidP="00917463">
      <w:pPr>
        <w:jc w:val="center"/>
        <w:rPr>
          <w:sz w:val="20"/>
          <w:szCs w:val="20"/>
        </w:rPr>
      </w:pPr>
    </w:p>
    <w:p w:rsidR="00917463" w:rsidRDefault="00917463" w:rsidP="00917463">
      <w:pPr>
        <w:jc w:val="center"/>
        <w:rPr>
          <w:b/>
          <w:color w:val="000000"/>
          <w:sz w:val="28"/>
          <w:szCs w:val="28"/>
        </w:rPr>
      </w:pPr>
    </w:p>
    <w:p w:rsidR="00917463" w:rsidRDefault="00917463" w:rsidP="00917463">
      <w:pPr>
        <w:jc w:val="center"/>
        <w:rPr>
          <w:b/>
          <w:color w:val="000000"/>
        </w:rPr>
      </w:pPr>
    </w:p>
    <w:p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4.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 вежливости, компетентности персонала</w:t>
      </w:r>
    </w:p>
    <w:tbl>
      <w:tblPr>
        <w:tblW w:w="12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989"/>
        <w:gridCol w:w="2835"/>
        <w:gridCol w:w="2835"/>
        <w:gridCol w:w="1134"/>
        <w:gridCol w:w="993"/>
      </w:tblGrid>
      <w:tr w:rsidR="0022046E" w:rsidRPr="00B901AD" w:rsidTr="0022046E">
        <w:trPr>
          <w:trHeight w:hRule="exact" w:val="2837"/>
        </w:trPr>
        <w:tc>
          <w:tcPr>
            <w:tcW w:w="690" w:type="dxa"/>
          </w:tcPr>
          <w:p w:rsidR="0022046E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F83E11">
            <w:pPr>
              <w:jc w:val="center"/>
            </w:pPr>
            <w:r>
              <w:rPr>
                <w:spacing w:val="-2"/>
              </w:rPr>
              <w:t>№</w:t>
            </w: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</w:tcPr>
          <w:p w:rsidR="0022046E" w:rsidRPr="00B901AD" w:rsidRDefault="0022046E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22046E">
            <w:pPr>
              <w:jc w:val="center"/>
            </w:pPr>
            <w:r w:rsidRPr="00B901AD">
              <w:rPr>
                <w:spacing w:val="-2"/>
              </w:rPr>
              <w:t xml:space="preserve">Наименование </w:t>
            </w:r>
            <w:r w:rsidRPr="00B901AD">
              <w:t>ОО</w:t>
            </w: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46E" w:rsidRPr="00B901AD" w:rsidRDefault="0022046E" w:rsidP="00F83E11">
            <w:pPr>
              <w:jc w:val="center"/>
            </w:pPr>
            <w:r w:rsidRPr="003A0896">
              <w:t>Доброжелательность и вежливость персонала организации культуры</w:t>
            </w:r>
            <w:r w:rsidRPr="00B901AD">
              <w:t xml:space="preserve">/ 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2835" w:type="dxa"/>
          </w:tcPr>
          <w:p w:rsidR="0022046E" w:rsidRPr="00B901AD" w:rsidRDefault="0022046E" w:rsidP="00F83E11">
            <w:pPr>
              <w:shd w:val="clear" w:color="auto" w:fill="FFFFFF"/>
              <w:spacing w:line="250" w:lineRule="exact"/>
              <w:ind w:firstLine="259"/>
              <w:jc w:val="center"/>
            </w:pPr>
            <w:r w:rsidRPr="003A0896">
              <w:t>Компетентность персонала организации культуры</w:t>
            </w:r>
            <w:r w:rsidRPr="00B901AD">
              <w:t xml:space="preserve">/ в баллах </w:t>
            </w:r>
          </w:p>
          <w:p w:rsidR="0022046E" w:rsidRPr="00B901AD" w:rsidRDefault="0022046E" w:rsidP="00F83E11">
            <w:pPr>
              <w:shd w:val="clear" w:color="auto" w:fill="FFFFFF"/>
              <w:spacing w:line="250" w:lineRule="exact"/>
              <w:ind w:firstLine="259"/>
              <w:jc w:val="center"/>
            </w:pP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</w:pPr>
            <w:r w:rsidRPr="00B901AD">
              <w:t xml:space="preserve">Итого </w:t>
            </w: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sz w:val="20"/>
                <w:szCs w:val="20"/>
              </w:rPr>
            </w:pPr>
            <w:r w:rsidRPr="00B901AD">
              <w:rPr>
                <w:lang w:val="en-US"/>
              </w:rPr>
              <w:t>max -</w:t>
            </w:r>
            <w:r>
              <w:rPr>
                <w:b/>
                <w:bCs/>
              </w:rPr>
              <w:t>2</w:t>
            </w:r>
            <w:r w:rsidRPr="00B901AD">
              <w:rPr>
                <w:b/>
                <w:bCs/>
              </w:rPr>
              <w:t>0</w:t>
            </w:r>
          </w:p>
        </w:tc>
        <w:tc>
          <w:tcPr>
            <w:tcW w:w="993" w:type="dxa"/>
          </w:tcPr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1AD">
              <w:t>%</w:t>
            </w:r>
          </w:p>
        </w:tc>
      </w:tr>
      <w:tr w:rsidR="0022046E" w:rsidRPr="00B901AD" w:rsidTr="00153870">
        <w:trPr>
          <w:trHeight w:hRule="exact" w:val="774"/>
        </w:trPr>
        <w:tc>
          <w:tcPr>
            <w:tcW w:w="690" w:type="dxa"/>
          </w:tcPr>
          <w:p w:rsidR="0022046E" w:rsidRPr="007A2B72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 «МРБ» МР Цунтинский район»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2046E" w:rsidRPr="00B901AD" w:rsidTr="00153870">
        <w:trPr>
          <w:trHeight w:hRule="exact" w:val="559"/>
        </w:trPr>
        <w:tc>
          <w:tcPr>
            <w:tcW w:w="690" w:type="dxa"/>
          </w:tcPr>
          <w:p w:rsidR="0022046E" w:rsidRPr="007A2B72" w:rsidRDefault="0022046E" w:rsidP="0022046E">
            <w:pPr>
              <w:pStyle w:val="21"/>
              <w:ind w:right="340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2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  <w:rPr>
                <w:spacing w:val="-4"/>
              </w:rPr>
            </w:pPr>
            <w:r w:rsidRPr="007A2B72">
              <w:rPr>
                <w:spacing w:val="-4"/>
              </w:rPr>
              <w:t>МКУ «ЦТКНР»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2046E" w:rsidRPr="00B901AD" w:rsidTr="00153870">
        <w:trPr>
          <w:trHeight w:hRule="exact" w:val="439"/>
        </w:trPr>
        <w:tc>
          <w:tcPr>
            <w:tcW w:w="690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3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 «МДЦ»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2046E" w:rsidRPr="00B901AD" w:rsidTr="00153870">
        <w:trPr>
          <w:trHeight w:hRule="exact" w:val="431"/>
        </w:trPr>
        <w:tc>
          <w:tcPr>
            <w:tcW w:w="690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4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МКУК "САГАДИНСКИЙ СК"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2046E" w:rsidRPr="00B901AD" w:rsidTr="00153870">
        <w:trPr>
          <w:trHeight w:hRule="exact" w:val="693"/>
        </w:trPr>
        <w:tc>
          <w:tcPr>
            <w:tcW w:w="690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5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 w:rsidRPr="007A2B72">
              <w:t>МКУК "ТЛЯЦУДИНСКИЙ СДК"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  <w:tr w:rsidR="0022046E" w:rsidRPr="00B901AD" w:rsidTr="00153870">
        <w:trPr>
          <w:trHeight w:hRule="exact" w:val="433"/>
        </w:trPr>
        <w:tc>
          <w:tcPr>
            <w:tcW w:w="690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"ГЕНИЯТЛИНСКИ СДК"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  <w:tr w:rsidR="0022046E" w:rsidRPr="00B901AD" w:rsidTr="0022046E">
        <w:trPr>
          <w:trHeight w:hRule="exact" w:val="1141"/>
        </w:trPr>
        <w:tc>
          <w:tcPr>
            <w:tcW w:w="690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  <w:tr w:rsidR="0022046E" w:rsidRPr="00B901AD" w:rsidTr="0022046E">
        <w:trPr>
          <w:trHeight w:hRule="exact" w:val="1141"/>
        </w:trPr>
        <w:tc>
          <w:tcPr>
            <w:tcW w:w="690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""ТЕРУТЛИНСКИЙ СДК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  <w:tr w:rsidR="0022046E" w:rsidRPr="00B901AD" w:rsidTr="00153870">
        <w:trPr>
          <w:trHeight w:hRule="exact" w:val="1288"/>
        </w:trPr>
        <w:tc>
          <w:tcPr>
            <w:tcW w:w="690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  <w:tr w:rsidR="0022046E" w:rsidRPr="00B901AD" w:rsidTr="00153870">
        <w:trPr>
          <w:trHeight w:hRule="exact" w:val="696"/>
        </w:trPr>
        <w:tc>
          <w:tcPr>
            <w:tcW w:w="690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22046E" w:rsidRPr="007A2B72" w:rsidRDefault="0022046E" w:rsidP="0022046E">
            <w:pPr>
              <w:rPr>
                <w:rFonts w:ascii="Times New Roman" w:hAnsi="Times New Roman"/>
                <w:sz w:val="24"/>
                <w:szCs w:val="24"/>
              </w:rPr>
            </w:pPr>
            <w:r w:rsidRPr="007A2B72">
              <w:rPr>
                <w:rFonts w:ascii="Times New Roman" w:hAnsi="Times New Roman"/>
                <w:sz w:val="24"/>
                <w:szCs w:val="24"/>
              </w:rPr>
              <w:t>МКУК "МКДЦ" МО «Сельсовет Кимятлинский»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22046E" w:rsidRPr="00B901AD" w:rsidRDefault="0022046E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22046E" w:rsidRDefault="0022046E" w:rsidP="0022046E">
            <w:pPr>
              <w:jc w:val="center"/>
            </w:pPr>
            <w:r w:rsidRPr="00D42F61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22046E" w:rsidRDefault="0022046E" w:rsidP="0022046E">
            <w:pPr>
              <w:jc w:val="center"/>
            </w:pPr>
            <w:r w:rsidRPr="00003F65">
              <w:rPr>
                <w:color w:val="000000"/>
              </w:rPr>
              <w:t>15</w:t>
            </w:r>
          </w:p>
        </w:tc>
      </w:tr>
    </w:tbl>
    <w:p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7463" w:rsidRPr="00917463" w:rsidRDefault="0091746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7463"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Pr="00917463">
        <w:rPr>
          <w:rFonts w:ascii="Times New Roman" w:hAnsi="Times New Roman"/>
          <w:b/>
          <w:color w:val="000000"/>
          <w:sz w:val="28"/>
          <w:szCs w:val="28"/>
        </w:rPr>
        <w:t>, касающиеся удовлетворенности качеством услуг</w:t>
      </w:r>
    </w:p>
    <w:tbl>
      <w:tblPr>
        <w:tblW w:w="12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576"/>
        <w:gridCol w:w="1446"/>
        <w:gridCol w:w="1559"/>
        <w:gridCol w:w="1559"/>
        <w:gridCol w:w="2410"/>
        <w:gridCol w:w="851"/>
        <w:gridCol w:w="850"/>
      </w:tblGrid>
      <w:tr w:rsidR="0022046E" w:rsidRPr="00B901AD" w:rsidTr="0022046E">
        <w:trPr>
          <w:trHeight w:hRule="exact" w:val="2477"/>
        </w:trPr>
        <w:tc>
          <w:tcPr>
            <w:tcW w:w="649" w:type="dxa"/>
          </w:tcPr>
          <w:p w:rsidR="0022046E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</w:pPr>
          </w:p>
        </w:tc>
        <w:tc>
          <w:tcPr>
            <w:tcW w:w="3576" w:type="dxa"/>
          </w:tcPr>
          <w:p w:rsidR="0022046E" w:rsidRPr="00B901AD" w:rsidRDefault="0022046E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spacing w:val="-2"/>
              </w:rPr>
            </w:pPr>
          </w:p>
          <w:p w:rsidR="0022046E" w:rsidRPr="00B901AD" w:rsidRDefault="0022046E" w:rsidP="0022046E">
            <w:pPr>
              <w:jc w:val="center"/>
            </w:pPr>
            <w:r w:rsidRPr="00B901AD">
              <w:rPr>
                <w:spacing w:val="-2"/>
              </w:rPr>
              <w:t xml:space="preserve">Наименование </w:t>
            </w:r>
            <w:r w:rsidRPr="00B901AD">
              <w:t>ОО</w:t>
            </w: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</w:pPr>
          </w:p>
        </w:tc>
        <w:tc>
          <w:tcPr>
            <w:tcW w:w="1446" w:type="dxa"/>
          </w:tcPr>
          <w:p w:rsidR="0022046E" w:rsidRPr="00B901AD" w:rsidRDefault="0022046E" w:rsidP="00F83E11">
            <w:pPr>
              <w:shd w:val="clear" w:color="auto" w:fill="FFFFFF"/>
              <w:spacing w:line="250" w:lineRule="exact"/>
              <w:rPr>
                <w:bCs/>
                <w:spacing w:val="-2"/>
              </w:rPr>
            </w:pPr>
            <w:r w:rsidRPr="00231ADF">
              <w:t>Общая удовлетворенность качеством оказания услуг организацией культуры</w:t>
            </w:r>
            <w:r w:rsidRPr="00B901AD">
              <w:t xml:space="preserve">/в </w:t>
            </w:r>
            <w:r>
              <w:t xml:space="preserve">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2046E" w:rsidRPr="00B901AD" w:rsidRDefault="0022046E" w:rsidP="00917463">
            <w:pPr>
              <w:shd w:val="clear" w:color="auto" w:fill="FFFFFF"/>
              <w:spacing w:line="250" w:lineRule="exact"/>
              <w:jc w:val="center"/>
            </w:pPr>
            <w:r w:rsidRPr="00231ADF">
              <w:rPr>
                <w:bCs/>
              </w:rPr>
              <w:t>Удовлетворенность материально-техническим обеспечением организации культуры</w:t>
            </w:r>
            <w:r w:rsidRPr="00A5491C">
              <w:rPr>
                <w:bCs/>
              </w:rPr>
              <w:t xml:space="preserve"> 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22046E" w:rsidRPr="00B901AD" w:rsidRDefault="0022046E" w:rsidP="00F83E11">
            <w:pPr>
              <w:shd w:val="clear" w:color="auto" w:fill="FFFFFF"/>
              <w:spacing w:line="250" w:lineRule="exact"/>
              <w:jc w:val="center"/>
            </w:pPr>
            <w:r w:rsidRPr="00231ADF">
              <w:t xml:space="preserve">Удовлетворенность </w:t>
            </w:r>
            <w:proofErr w:type="spellStart"/>
            <w:proofErr w:type="gramStart"/>
            <w:r w:rsidRPr="00231ADF">
              <w:t>качес</w:t>
            </w:r>
            <w:r>
              <w:t>-</w:t>
            </w:r>
            <w:r w:rsidRPr="00231ADF">
              <w:t>твом</w:t>
            </w:r>
            <w:proofErr w:type="spellEnd"/>
            <w:proofErr w:type="gramEnd"/>
            <w:r w:rsidRPr="00231ADF">
              <w:t xml:space="preserve"> и </w:t>
            </w:r>
            <w:proofErr w:type="spellStart"/>
            <w:r w:rsidRPr="00231ADF">
              <w:t>содер</w:t>
            </w:r>
            <w:r>
              <w:t>-</w:t>
            </w:r>
            <w:r w:rsidRPr="00231ADF">
              <w:t>жанием</w:t>
            </w:r>
            <w:proofErr w:type="spellEnd"/>
            <w:r w:rsidRPr="00231ADF">
              <w:t xml:space="preserve"> поли</w:t>
            </w:r>
            <w:r>
              <w:t>-</w:t>
            </w:r>
            <w:r w:rsidRPr="00231ADF">
              <w:t>графических материалов организации культуры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:rsidR="0022046E" w:rsidRPr="00B901AD" w:rsidRDefault="0022046E" w:rsidP="00F83E11">
            <w:pPr>
              <w:shd w:val="clear" w:color="auto" w:fill="FFFFFF"/>
              <w:spacing w:line="250" w:lineRule="exact"/>
              <w:jc w:val="center"/>
            </w:pPr>
            <w:r w:rsidRPr="00231ADF">
              <w:t>Удовлетворенность качеством и полнотой информации о деятельности организации культуры, размещенной на офиц</w:t>
            </w:r>
            <w:r>
              <w:t>.</w:t>
            </w:r>
            <w:r w:rsidRPr="00231ADF">
              <w:t xml:space="preserve"> сайте организации культуры в сети «Интернет»</w:t>
            </w:r>
            <w:r w:rsidRPr="00B901AD">
              <w:t xml:space="preserve">/в баллах </w:t>
            </w:r>
            <w:r w:rsidRPr="00B901AD">
              <w:rPr>
                <w:lang w:val="en-US"/>
              </w:rPr>
              <w:t>max</w:t>
            </w:r>
            <w:r w:rsidRPr="00B901AD">
              <w:t xml:space="preserve"> - </w:t>
            </w:r>
            <w:r w:rsidRPr="00B901AD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</w:pPr>
            <w:r w:rsidRPr="00B901AD">
              <w:t xml:space="preserve">Итого </w:t>
            </w:r>
            <w:r w:rsidRPr="00B901AD">
              <w:rPr>
                <w:lang w:val="en-US"/>
              </w:rPr>
              <w:t>max -</w:t>
            </w:r>
          </w:p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850" w:type="dxa"/>
          </w:tcPr>
          <w:p w:rsidR="0022046E" w:rsidRPr="00B901AD" w:rsidRDefault="0022046E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01AD">
              <w:t>%</w:t>
            </w:r>
          </w:p>
        </w:tc>
      </w:tr>
      <w:tr w:rsidR="0022046E" w:rsidRPr="00B901AD" w:rsidTr="007C4E8E">
        <w:trPr>
          <w:trHeight w:hRule="exact" w:val="656"/>
        </w:trPr>
        <w:tc>
          <w:tcPr>
            <w:tcW w:w="649" w:type="dxa"/>
          </w:tcPr>
          <w:p w:rsidR="0022046E" w:rsidRPr="007A2B72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22046E" w:rsidRPr="0022046E" w:rsidRDefault="0022046E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 «МРБ» МР Цунтинский район»</w:t>
            </w:r>
          </w:p>
        </w:tc>
        <w:tc>
          <w:tcPr>
            <w:tcW w:w="1446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22046E" w:rsidRPr="00B901AD" w:rsidTr="007C4E8E">
        <w:trPr>
          <w:trHeight w:hRule="exact" w:val="553"/>
        </w:trPr>
        <w:tc>
          <w:tcPr>
            <w:tcW w:w="64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576" w:type="dxa"/>
          </w:tcPr>
          <w:p w:rsidR="0022046E" w:rsidRPr="0022046E" w:rsidRDefault="0022046E" w:rsidP="0022046E">
            <w:pPr>
              <w:pStyle w:val="21"/>
              <w:ind w:right="340"/>
              <w:jc w:val="both"/>
              <w:rPr>
                <w:spacing w:val="-4"/>
                <w:sz w:val="22"/>
                <w:szCs w:val="22"/>
              </w:rPr>
            </w:pPr>
            <w:r w:rsidRPr="0022046E">
              <w:rPr>
                <w:spacing w:val="-4"/>
                <w:sz w:val="22"/>
                <w:szCs w:val="22"/>
              </w:rPr>
              <w:t>МКУ «ЦТКНР»</w:t>
            </w:r>
          </w:p>
        </w:tc>
        <w:tc>
          <w:tcPr>
            <w:tcW w:w="1446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22046E" w:rsidRPr="00B901AD" w:rsidTr="007C4E8E">
        <w:trPr>
          <w:trHeight w:hRule="exact" w:val="433"/>
        </w:trPr>
        <w:tc>
          <w:tcPr>
            <w:tcW w:w="649" w:type="dxa"/>
          </w:tcPr>
          <w:p w:rsidR="0022046E" w:rsidRPr="007A2B72" w:rsidRDefault="0022046E" w:rsidP="0022046E">
            <w:pPr>
              <w:pStyle w:val="21"/>
              <w:ind w:right="340"/>
              <w:jc w:val="both"/>
            </w:pPr>
            <w:r>
              <w:t>3</w:t>
            </w:r>
          </w:p>
        </w:tc>
        <w:tc>
          <w:tcPr>
            <w:tcW w:w="3576" w:type="dxa"/>
          </w:tcPr>
          <w:p w:rsidR="0022046E" w:rsidRPr="0022046E" w:rsidRDefault="0022046E" w:rsidP="0022046E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 «МДЦ»</w:t>
            </w:r>
          </w:p>
        </w:tc>
        <w:tc>
          <w:tcPr>
            <w:tcW w:w="1446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22046E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B708F4" w:rsidRPr="00B901AD" w:rsidTr="007C4E8E">
        <w:trPr>
          <w:trHeight w:hRule="exact" w:val="552"/>
        </w:trPr>
        <w:tc>
          <w:tcPr>
            <w:tcW w:w="649" w:type="dxa"/>
          </w:tcPr>
          <w:p w:rsidR="00B708F4" w:rsidRPr="007A2B72" w:rsidRDefault="00B708F4" w:rsidP="00B708F4">
            <w:pPr>
              <w:pStyle w:val="21"/>
              <w:ind w:right="340"/>
              <w:jc w:val="both"/>
            </w:pPr>
            <w:r>
              <w:t>4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МКУК "САГАДИНСКИЙ СК"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588"/>
        </w:trPr>
        <w:tc>
          <w:tcPr>
            <w:tcW w:w="649" w:type="dxa"/>
          </w:tcPr>
          <w:p w:rsidR="00B708F4" w:rsidRPr="007A2B72" w:rsidRDefault="00B708F4" w:rsidP="00B708F4">
            <w:pPr>
              <w:pStyle w:val="21"/>
              <w:ind w:right="340"/>
              <w:jc w:val="both"/>
            </w:pPr>
            <w:r>
              <w:t>5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МКУК "ТЛЯЦУДИНСКИЙ СДК"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554"/>
        </w:trPr>
        <w:tc>
          <w:tcPr>
            <w:tcW w:w="649" w:type="dxa"/>
          </w:tcPr>
          <w:p w:rsidR="00B708F4" w:rsidRPr="007A2B72" w:rsidRDefault="00B708F4" w:rsidP="00B708F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"ГЕНИЯТЛИНСКИ СДК"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987"/>
        </w:trPr>
        <w:tc>
          <w:tcPr>
            <w:tcW w:w="649" w:type="dxa"/>
          </w:tcPr>
          <w:p w:rsidR="00B708F4" w:rsidRPr="007A2B72" w:rsidRDefault="00B708F4" w:rsidP="00B70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570"/>
        </w:trPr>
        <w:tc>
          <w:tcPr>
            <w:tcW w:w="649" w:type="dxa"/>
          </w:tcPr>
          <w:p w:rsidR="00B708F4" w:rsidRPr="007A2B72" w:rsidRDefault="00B708F4" w:rsidP="00B708F4">
            <w:pPr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""ТЕРУТЛИНСКИЙ СДК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862"/>
        </w:trPr>
        <w:tc>
          <w:tcPr>
            <w:tcW w:w="649" w:type="dxa"/>
          </w:tcPr>
          <w:p w:rsidR="00B708F4" w:rsidRPr="007A2B72" w:rsidRDefault="00B708F4" w:rsidP="00B70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708F4" w:rsidRPr="00B901AD" w:rsidTr="007C4E8E">
        <w:trPr>
          <w:trHeight w:hRule="exact" w:val="845"/>
        </w:trPr>
        <w:tc>
          <w:tcPr>
            <w:tcW w:w="649" w:type="dxa"/>
          </w:tcPr>
          <w:p w:rsidR="00B708F4" w:rsidRPr="007A2B72" w:rsidRDefault="00B708F4" w:rsidP="00B70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B708F4" w:rsidRPr="0022046E" w:rsidRDefault="00B708F4" w:rsidP="00B708F4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"МКДЦ" МО «Сельсовет Кимятлинский»</w:t>
            </w:r>
          </w:p>
        </w:tc>
        <w:tc>
          <w:tcPr>
            <w:tcW w:w="1446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B708F4" w:rsidRDefault="00B708F4" w:rsidP="007C4E8E">
            <w:pPr>
              <w:jc w:val="center"/>
            </w:pPr>
            <w:r w:rsidRPr="003555A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B708F4" w:rsidRPr="00B901AD" w:rsidRDefault="00B708F4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0FBE" w:rsidRDefault="00EF0FBE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16D" w:rsidRDefault="0081316D" w:rsidP="00DB0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187" w:rsidRDefault="00FB5187" w:rsidP="00F8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1B3" w:rsidRDefault="007901B3" w:rsidP="00790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F44" w:rsidRDefault="00BF0F44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726" w:rsidRPr="00CA5E72" w:rsidRDefault="00277726" w:rsidP="00CA5E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5E72">
        <w:rPr>
          <w:rFonts w:ascii="Times New Roman" w:hAnsi="Times New Roman"/>
          <w:b/>
          <w:sz w:val="28"/>
          <w:szCs w:val="28"/>
        </w:rPr>
        <w:t xml:space="preserve">На основании вышеизложенного можно выстроить следующий рейтинг </w:t>
      </w:r>
      <w:r w:rsidR="00E9758B" w:rsidRPr="00CA5E72">
        <w:rPr>
          <w:rFonts w:ascii="Times New Roman" w:hAnsi="Times New Roman"/>
          <w:b/>
          <w:sz w:val="28"/>
          <w:szCs w:val="28"/>
        </w:rPr>
        <w:t>организаций</w:t>
      </w:r>
      <w:r w:rsidRPr="00CA5E72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CA5E72" w:rsidRPr="00CA5E72">
        <w:rPr>
          <w:rFonts w:ascii="Times New Roman" w:hAnsi="Times New Roman"/>
          <w:b/>
          <w:sz w:val="28"/>
          <w:szCs w:val="28"/>
        </w:rPr>
        <w:t>МР «Цунтинский район»</w:t>
      </w:r>
      <w:r w:rsidRPr="00CA5E72">
        <w:rPr>
          <w:rFonts w:ascii="Times New Roman" w:hAnsi="Times New Roman"/>
          <w:b/>
          <w:sz w:val="28"/>
          <w:szCs w:val="28"/>
        </w:rPr>
        <w:t>:</w:t>
      </w:r>
    </w:p>
    <w:p w:rsidR="00E9758B" w:rsidRPr="00E9758B" w:rsidRDefault="00E9758B" w:rsidP="00E9758B">
      <w:pPr>
        <w:jc w:val="center"/>
        <w:rPr>
          <w:b/>
          <w:color w:val="000000"/>
          <w:sz w:val="28"/>
          <w:szCs w:val="28"/>
        </w:rPr>
      </w:pP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236"/>
        <w:gridCol w:w="2834"/>
        <w:gridCol w:w="30"/>
        <w:gridCol w:w="1249"/>
        <w:gridCol w:w="1275"/>
      </w:tblGrid>
      <w:tr w:rsidR="00E9758B" w:rsidRPr="00B901AD" w:rsidTr="007C4E8E">
        <w:trPr>
          <w:trHeight w:hRule="exact" w:val="1497"/>
        </w:trPr>
        <w:tc>
          <w:tcPr>
            <w:tcW w:w="845" w:type="dxa"/>
          </w:tcPr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>№</w:t>
            </w:r>
          </w:p>
        </w:tc>
        <w:tc>
          <w:tcPr>
            <w:tcW w:w="6236" w:type="dxa"/>
          </w:tcPr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  <w:rPr>
                <w:spacing w:val="-2"/>
              </w:rPr>
            </w:pP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 w:rsidRPr="00B901AD">
              <w:rPr>
                <w:spacing w:val="-2"/>
              </w:rPr>
              <w:t xml:space="preserve">Наименование </w:t>
            </w:r>
            <w:r>
              <w:t>организации</w:t>
            </w: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</w:p>
        </w:tc>
        <w:tc>
          <w:tcPr>
            <w:tcW w:w="2834" w:type="dxa"/>
          </w:tcPr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 xml:space="preserve"> </w:t>
            </w:r>
          </w:p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>Адрес</w:t>
            </w: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 xml:space="preserve">организации  </w:t>
            </w:r>
          </w:p>
        </w:tc>
        <w:tc>
          <w:tcPr>
            <w:tcW w:w="1279" w:type="dxa"/>
            <w:gridSpan w:val="2"/>
          </w:tcPr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</w:p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 xml:space="preserve">Количество </w:t>
            </w: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t xml:space="preserve">баллов </w:t>
            </w:r>
          </w:p>
        </w:tc>
        <w:tc>
          <w:tcPr>
            <w:tcW w:w="1275" w:type="dxa"/>
          </w:tcPr>
          <w:p w:rsidR="00E9758B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</w:p>
          <w:p w:rsidR="00E9758B" w:rsidRPr="00B901AD" w:rsidRDefault="00E9758B" w:rsidP="00E9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t xml:space="preserve">Место </w:t>
            </w:r>
          </w:p>
        </w:tc>
      </w:tr>
      <w:tr w:rsidR="007C4E8E" w:rsidRPr="00B901AD" w:rsidTr="00153870">
        <w:trPr>
          <w:trHeight w:hRule="exact" w:val="487"/>
        </w:trPr>
        <w:tc>
          <w:tcPr>
            <w:tcW w:w="845" w:type="dxa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 «МРБ» МР Цунтинский район»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6E6B62" w:rsidRDefault="007C4E8E" w:rsidP="007C4E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с.Кидеро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1275" w:type="dxa"/>
            <w:vAlign w:val="center"/>
          </w:tcPr>
          <w:p w:rsidR="007C4E8E" w:rsidRPr="00CA5E72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</w:tr>
      <w:tr w:rsidR="007C4E8E" w:rsidRPr="00B901AD" w:rsidTr="00153870">
        <w:trPr>
          <w:trHeight w:hRule="exact" w:val="436"/>
        </w:trPr>
        <w:tc>
          <w:tcPr>
            <w:tcW w:w="845" w:type="dxa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pStyle w:val="21"/>
              <w:ind w:right="340"/>
              <w:jc w:val="both"/>
              <w:rPr>
                <w:spacing w:val="-4"/>
                <w:sz w:val="22"/>
                <w:szCs w:val="22"/>
              </w:rPr>
            </w:pPr>
            <w:r w:rsidRPr="0022046E">
              <w:rPr>
                <w:spacing w:val="-4"/>
                <w:sz w:val="22"/>
                <w:szCs w:val="22"/>
              </w:rPr>
              <w:t>МКУ «ЦТКНР»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с.Кидеро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  <w:tc>
          <w:tcPr>
            <w:tcW w:w="1275" w:type="dxa"/>
            <w:vAlign w:val="center"/>
          </w:tcPr>
          <w:p w:rsidR="007C4E8E" w:rsidRPr="00CA5E72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</w:tr>
      <w:tr w:rsidR="007C4E8E" w:rsidRPr="00B901AD" w:rsidTr="00153870">
        <w:trPr>
          <w:trHeight w:hRule="exact" w:val="428"/>
        </w:trPr>
        <w:tc>
          <w:tcPr>
            <w:tcW w:w="845" w:type="dxa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 «МДЦ»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с.Кидеро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31,0</w:t>
            </w:r>
          </w:p>
        </w:tc>
        <w:tc>
          <w:tcPr>
            <w:tcW w:w="1275" w:type="dxa"/>
            <w:vAlign w:val="center"/>
          </w:tcPr>
          <w:p w:rsidR="007C4E8E" w:rsidRPr="00CA5E72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</w:tc>
      </w:tr>
      <w:tr w:rsidR="007C4E8E" w:rsidRPr="00B901AD" w:rsidTr="00153870">
        <w:trPr>
          <w:trHeight w:hRule="exact" w:val="562"/>
        </w:trPr>
        <w:tc>
          <w:tcPr>
            <w:tcW w:w="845" w:type="dxa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МКУК "САГАДИНСКИЙ СК"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с.Сагада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FC75DB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7C4E8E" w:rsidRPr="00B901AD" w:rsidTr="00153870">
        <w:trPr>
          <w:trHeight w:hRule="exact" w:val="429"/>
        </w:trPr>
        <w:tc>
          <w:tcPr>
            <w:tcW w:w="845" w:type="dxa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pStyle w:val="21"/>
              <w:ind w:right="340"/>
              <w:jc w:val="both"/>
              <w:rPr>
                <w:sz w:val="22"/>
                <w:szCs w:val="22"/>
              </w:rPr>
            </w:pPr>
            <w:r w:rsidRPr="0022046E">
              <w:rPr>
                <w:sz w:val="22"/>
                <w:szCs w:val="22"/>
              </w:rPr>
              <w:t>МКУК "ТЛЯЦУДИНСКИЙ СДК"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B901AD" w:rsidRDefault="007C4E8E" w:rsidP="007C4E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с.Тляцуда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FC75DB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</w:tr>
      <w:tr w:rsidR="007C4E8E" w:rsidRPr="00B901AD" w:rsidTr="00153870">
        <w:trPr>
          <w:trHeight w:hRule="exact" w:val="563"/>
        </w:trPr>
        <w:tc>
          <w:tcPr>
            <w:tcW w:w="845" w:type="dxa"/>
            <w:vAlign w:val="center"/>
          </w:tcPr>
          <w:p w:rsidR="007C4E8E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"ГЕНИЯТЛИНСКИ СДК"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1F4F97" w:rsidRDefault="007C4E8E" w:rsidP="007C4E8E">
            <w:pPr>
              <w:jc w:val="center"/>
            </w:pPr>
            <w:proofErr w:type="spellStart"/>
            <w:r>
              <w:t>с.Гениятли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FC75DB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</w:t>
            </w:r>
          </w:p>
        </w:tc>
      </w:tr>
      <w:tr w:rsidR="007C4E8E" w:rsidRPr="00B901AD" w:rsidTr="00153870">
        <w:trPr>
          <w:trHeight w:hRule="exact" w:val="713"/>
        </w:trPr>
        <w:tc>
          <w:tcPr>
            <w:tcW w:w="845" w:type="dxa"/>
            <w:vAlign w:val="center"/>
          </w:tcPr>
          <w:p w:rsidR="007C4E8E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"МЕЖПОСЕЛЕНЧЕСКИЙ КДЦ" АДМИНИСТРАЦИИ СП "СЕЛЬСОВЕТ ШАУРИНСКИЙ"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1F4F97" w:rsidRDefault="007C4E8E" w:rsidP="007C4E8E">
            <w:pPr>
              <w:jc w:val="center"/>
            </w:pPr>
            <w:proofErr w:type="spellStart"/>
            <w:r>
              <w:t>с.Шаури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CA5E72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</w:t>
            </w:r>
          </w:p>
        </w:tc>
      </w:tr>
      <w:tr w:rsidR="007C4E8E" w:rsidRPr="00B901AD" w:rsidTr="00153870">
        <w:trPr>
          <w:trHeight w:hRule="exact" w:val="425"/>
        </w:trPr>
        <w:tc>
          <w:tcPr>
            <w:tcW w:w="845" w:type="dxa"/>
            <w:vAlign w:val="center"/>
          </w:tcPr>
          <w:p w:rsidR="007C4E8E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ind w:right="340"/>
              <w:jc w:val="both"/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""ТЕРУТЛИНСКИЙ СДК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1F4F97" w:rsidRDefault="007C4E8E" w:rsidP="007C4E8E">
            <w:pPr>
              <w:jc w:val="center"/>
            </w:pPr>
            <w:proofErr w:type="spellStart"/>
            <w:r>
              <w:t>с.Терутли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FC75DB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</w:t>
            </w:r>
          </w:p>
        </w:tc>
      </w:tr>
      <w:tr w:rsidR="007C4E8E" w:rsidRPr="00B901AD" w:rsidTr="00343E14">
        <w:trPr>
          <w:trHeight w:hRule="exact" w:val="988"/>
        </w:trPr>
        <w:tc>
          <w:tcPr>
            <w:tcW w:w="845" w:type="dxa"/>
            <w:vAlign w:val="center"/>
          </w:tcPr>
          <w:p w:rsidR="007C4E8E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"МЕЖПОСЕЛЕНЧЕСКИЙ КУЛЬТУРНО-ДОСУГОВЫЙ ЦЕНТР" МО "СЕЛЬСОВЕТ ШАПИХСКИЙ"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1F4F97" w:rsidRDefault="007C4E8E" w:rsidP="007C4E8E">
            <w:pPr>
              <w:jc w:val="center"/>
            </w:pPr>
            <w:proofErr w:type="spellStart"/>
            <w:r>
              <w:t>с.Шапих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CA5E72" w:rsidRDefault="00CA5E72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IX</w:t>
            </w:r>
          </w:p>
        </w:tc>
      </w:tr>
      <w:tr w:rsidR="007C4E8E" w:rsidRPr="00B901AD" w:rsidTr="00153870">
        <w:trPr>
          <w:trHeight w:hRule="exact" w:val="573"/>
        </w:trPr>
        <w:tc>
          <w:tcPr>
            <w:tcW w:w="845" w:type="dxa"/>
            <w:vAlign w:val="center"/>
          </w:tcPr>
          <w:p w:rsidR="007C4E8E" w:rsidRDefault="007C4E8E" w:rsidP="007C4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6" w:type="dxa"/>
          </w:tcPr>
          <w:p w:rsidR="007C4E8E" w:rsidRPr="0022046E" w:rsidRDefault="007C4E8E" w:rsidP="007C4E8E">
            <w:pPr>
              <w:rPr>
                <w:rFonts w:ascii="Times New Roman" w:hAnsi="Times New Roman"/>
              </w:rPr>
            </w:pPr>
            <w:r w:rsidRPr="0022046E">
              <w:rPr>
                <w:rFonts w:ascii="Times New Roman" w:hAnsi="Times New Roman"/>
              </w:rPr>
              <w:t>МКУК "МКДЦ" МО «Сельсовет Кимятлинский»</w:t>
            </w:r>
          </w:p>
        </w:tc>
        <w:tc>
          <w:tcPr>
            <w:tcW w:w="2864" w:type="dxa"/>
            <w:gridSpan w:val="2"/>
            <w:vAlign w:val="center"/>
          </w:tcPr>
          <w:p w:rsidR="007C4E8E" w:rsidRPr="001F4F97" w:rsidRDefault="007C4E8E" w:rsidP="007C4E8E">
            <w:pPr>
              <w:jc w:val="center"/>
            </w:pPr>
            <w:proofErr w:type="spellStart"/>
            <w:r>
              <w:t>с.Кимятли</w:t>
            </w:r>
            <w:proofErr w:type="spellEnd"/>
          </w:p>
        </w:tc>
        <w:tc>
          <w:tcPr>
            <w:tcW w:w="1249" w:type="dxa"/>
            <w:vAlign w:val="center"/>
          </w:tcPr>
          <w:p w:rsidR="007C4E8E" w:rsidRPr="00DE6526" w:rsidRDefault="007C4E8E" w:rsidP="007C4E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275" w:type="dxa"/>
            <w:vAlign w:val="center"/>
          </w:tcPr>
          <w:p w:rsidR="007C4E8E" w:rsidRPr="00CB0913" w:rsidRDefault="00CB0913" w:rsidP="007C4E8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X</w:t>
            </w:r>
          </w:p>
        </w:tc>
      </w:tr>
    </w:tbl>
    <w:p w:rsidR="00E9758B" w:rsidRPr="00B901AD" w:rsidRDefault="00E9758B" w:rsidP="00E9758B">
      <w:pPr>
        <w:jc w:val="center"/>
        <w:rPr>
          <w:sz w:val="20"/>
          <w:szCs w:val="20"/>
        </w:rPr>
      </w:pPr>
    </w:p>
    <w:p w:rsidR="00E9758B" w:rsidRPr="00B901AD" w:rsidRDefault="00E9758B" w:rsidP="00E9758B">
      <w:pPr>
        <w:jc w:val="center"/>
        <w:rPr>
          <w:sz w:val="20"/>
          <w:szCs w:val="20"/>
        </w:rPr>
      </w:pPr>
    </w:p>
    <w:p w:rsidR="00E9758B" w:rsidRDefault="00E9758B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7726" w:rsidRPr="00056337" w:rsidRDefault="00277726" w:rsidP="00056337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по улучшению качества оказываемых услуг учреждениями культуры </w:t>
      </w:r>
      <w:r w:rsidR="00056337"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277726" w:rsidRDefault="00277726" w:rsidP="002777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:rsidR="003151B5" w:rsidRDefault="003151B5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647" w:rsidRDefault="00277726" w:rsidP="0031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официального сайта учреждения</w:t>
      </w:r>
      <w:r w:rsidR="003151B5" w:rsidRPr="003151B5">
        <w:rPr>
          <w:rFonts w:ascii="Times New Roman" w:hAnsi="Times New Roman"/>
          <w:sz w:val="28"/>
          <w:szCs w:val="28"/>
        </w:rPr>
        <w:t xml:space="preserve"> </w:t>
      </w:r>
      <w:r w:rsidR="003151B5">
        <w:rPr>
          <w:rFonts w:ascii="Times New Roman" w:hAnsi="Times New Roman"/>
          <w:sz w:val="28"/>
          <w:szCs w:val="28"/>
        </w:rPr>
        <w:t xml:space="preserve">в соответствии с установленными Министерством культуры </w:t>
      </w:r>
      <w:r w:rsidR="00A80647">
        <w:rPr>
          <w:rFonts w:ascii="Times New Roman" w:hAnsi="Times New Roman"/>
          <w:sz w:val="28"/>
          <w:szCs w:val="28"/>
        </w:rPr>
        <w:t xml:space="preserve">      </w:t>
      </w:r>
    </w:p>
    <w:p w:rsidR="003151B5" w:rsidRDefault="003151B5" w:rsidP="0031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и показателями качества.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</w:p>
    <w:p w:rsidR="00283565" w:rsidRDefault="00283565" w:rsidP="00283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</w:t>
      </w:r>
      <w:r w:rsidR="003151B5">
        <w:rPr>
          <w:rFonts w:ascii="Times New Roman" w:hAnsi="Times New Roman"/>
          <w:sz w:val="28"/>
          <w:szCs w:val="28"/>
        </w:rPr>
        <w:t xml:space="preserve">– ремонт помещений, </w:t>
      </w:r>
      <w:r>
        <w:rPr>
          <w:rFonts w:ascii="Times New Roman" w:hAnsi="Times New Roman"/>
          <w:sz w:val="28"/>
          <w:szCs w:val="28"/>
        </w:rPr>
        <w:t>пошив новых костюмов и т.п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3644A" w:rsidRPr="00A80647" w:rsidRDefault="00A80647" w:rsidP="00A80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компьютерной техники</w:t>
      </w:r>
    </w:p>
    <w:p w:rsidR="00277726" w:rsidRPr="00007B88" w:rsidRDefault="00A80647" w:rsidP="0005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644A">
        <w:rPr>
          <w:rFonts w:ascii="Times New Roman" w:hAnsi="Times New Roman"/>
          <w:sz w:val="28"/>
          <w:szCs w:val="28"/>
        </w:rPr>
        <w:t>Активизация взаимодействия с населением: организация встреч с интересными людьми</w:t>
      </w:r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посещения мероприятий </w:t>
      </w:r>
      <w:r w:rsidR="0093644A">
        <w:rPr>
          <w:rFonts w:ascii="Times New Roman" w:hAnsi="Times New Roman"/>
          <w:sz w:val="28"/>
          <w:szCs w:val="28"/>
        </w:rPr>
        <w:t>для лиц с ограниченными возможностями здоровья</w:t>
      </w:r>
    </w:p>
    <w:p w:rsidR="002D32A7" w:rsidRDefault="00277726" w:rsidP="00A80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и обновлен</w:t>
      </w:r>
      <w:r w:rsidR="00A80647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A80647">
        <w:rPr>
          <w:rFonts w:ascii="Times New Roman" w:hAnsi="Times New Roman"/>
          <w:sz w:val="28"/>
          <w:szCs w:val="28"/>
        </w:rPr>
        <w:t>книжно</w:t>
      </w:r>
      <w:proofErr w:type="spellEnd"/>
      <w:r w:rsidR="00A80647">
        <w:rPr>
          <w:rFonts w:ascii="Times New Roman" w:hAnsi="Times New Roman"/>
          <w:sz w:val="28"/>
          <w:szCs w:val="28"/>
        </w:rPr>
        <w:t xml:space="preserve">- журнального фонда   </w:t>
      </w:r>
    </w:p>
    <w:p w:rsidR="002D32A7" w:rsidRDefault="00153870" w:rsidP="002D3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 w:rsidR="002D32A7">
        <w:rPr>
          <w:rFonts w:ascii="Times New Roman" w:hAnsi="Times New Roman"/>
          <w:sz w:val="28"/>
          <w:szCs w:val="28"/>
        </w:rPr>
        <w:t>библиотеки (освещение, отопление)</w:t>
      </w:r>
    </w:p>
    <w:p w:rsidR="002D32A7" w:rsidRDefault="002D32A7" w:rsidP="002D3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и обновление </w:t>
      </w:r>
      <w:proofErr w:type="spellStart"/>
      <w:r>
        <w:rPr>
          <w:rFonts w:ascii="Times New Roman" w:hAnsi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/>
          <w:sz w:val="28"/>
          <w:szCs w:val="28"/>
        </w:rPr>
        <w:t xml:space="preserve">- журнального фонда   </w:t>
      </w:r>
    </w:p>
    <w:p w:rsidR="00277726" w:rsidRDefault="00277726" w:rsidP="0005633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перечень и качество предоставляемых потребителям дополнительных услуг.</w:t>
      </w:r>
    </w:p>
    <w:p w:rsidR="00277726" w:rsidRDefault="00277726" w:rsidP="0005633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повышению удобства пользования электронными сервисами, предоставляемыми учреждением посетителям (в том числе и с помощью мобильных устройств) и популяризации данных сервисов среди населения.</w:t>
      </w:r>
    </w:p>
    <w:p w:rsidR="00765AE6" w:rsidRPr="00A80647" w:rsidRDefault="00056337" w:rsidP="00A8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1" w:name="863"/>
      <w:r w:rsidR="00765AE6">
        <w:rPr>
          <w:rFonts w:ascii="Times New Roman" w:hAnsi="Times New Roman"/>
          <w:sz w:val="28"/>
          <w:szCs w:val="28"/>
        </w:rPr>
        <w:t xml:space="preserve">Проведение </w:t>
      </w:r>
      <w:r w:rsidR="00765AE6"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 w:rsid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="00765AE6"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765AE6"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="00765AE6"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765AE6"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="00765AE6"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765AE6"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bookmarkEnd w:id="1"/>
    </w:p>
    <w:sectPr w:rsidR="00765AE6" w:rsidRPr="00A80647" w:rsidSect="00295072">
      <w:footerReference w:type="default" r:id="rId10"/>
      <w:pgSz w:w="16838" w:h="11906" w:orient="landscape"/>
      <w:pgMar w:top="851" w:right="1670" w:bottom="851" w:left="1077" w:header="720" w:footer="10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82" w:rsidRDefault="00151982" w:rsidP="008B6282">
      <w:pPr>
        <w:spacing w:after="0" w:line="240" w:lineRule="auto"/>
      </w:pPr>
      <w:r>
        <w:separator/>
      </w:r>
    </w:p>
  </w:endnote>
  <w:endnote w:type="continuationSeparator" w:id="0">
    <w:p w:rsidR="00151982" w:rsidRDefault="00151982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E4" w:rsidRDefault="00711BE4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C1DF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82" w:rsidRDefault="00151982" w:rsidP="008B6282">
      <w:pPr>
        <w:spacing w:after="0" w:line="240" w:lineRule="auto"/>
      </w:pPr>
      <w:r>
        <w:separator/>
      </w:r>
    </w:p>
  </w:footnote>
  <w:footnote w:type="continuationSeparator" w:id="0">
    <w:p w:rsidR="00151982" w:rsidRDefault="00151982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6"/>
    <w:rsid w:val="000267B5"/>
    <w:rsid w:val="0003475E"/>
    <w:rsid w:val="00056337"/>
    <w:rsid w:val="000C013C"/>
    <w:rsid w:val="00151982"/>
    <w:rsid w:val="00153870"/>
    <w:rsid w:val="001E2B76"/>
    <w:rsid w:val="0022046E"/>
    <w:rsid w:val="0025688F"/>
    <w:rsid w:val="00277726"/>
    <w:rsid w:val="00283565"/>
    <w:rsid w:val="00295072"/>
    <w:rsid w:val="002D32A7"/>
    <w:rsid w:val="003056AC"/>
    <w:rsid w:val="003151B5"/>
    <w:rsid w:val="003438AF"/>
    <w:rsid w:val="00373BAB"/>
    <w:rsid w:val="003A1B7E"/>
    <w:rsid w:val="003C51DF"/>
    <w:rsid w:val="00425C53"/>
    <w:rsid w:val="00427D64"/>
    <w:rsid w:val="004C593F"/>
    <w:rsid w:val="004D5D23"/>
    <w:rsid w:val="004D7265"/>
    <w:rsid w:val="0062064A"/>
    <w:rsid w:val="00642FB0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B6282"/>
    <w:rsid w:val="008C4350"/>
    <w:rsid w:val="00917463"/>
    <w:rsid w:val="0093644A"/>
    <w:rsid w:val="00957930"/>
    <w:rsid w:val="0099347E"/>
    <w:rsid w:val="009D0F9E"/>
    <w:rsid w:val="00A80647"/>
    <w:rsid w:val="00A81AAD"/>
    <w:rsid w:val="00AB0A9C"/>
    <w:rsid w:val="00B130A9"/>
    <w:rsid w:val="00B708F4"/>
    <w:rsid w:val="00B732D5"/>
    <w:rsid w:val="00B84E6D"/>
    <w:rsid w:val="00BA179C"/>
    <w:rsid w:val="00BF0F44"/>
    <w:rsid w:val="00C3688C"/>
    <w:rsid w:val="00CA5E72"/>
    <w:rsid w:val="00CB0913"/>
    <w:rsid w:val="00CC7E04"/>
    <w:rsid w:val="00CF4F76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2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2D61-4AB6-42B7-8B14-1A18A1F2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VESTEROS</cp:lastModifiedBy>
  <cp:revision>24</cp:revision>
  <dcterms:created xsi:type="dcterms:W3CDTF">2017-07-18T06:34:00Z</dcterms:created>
  <dcterms:modified xsi:type="dcterms:W3CDTF">2017-09-26T11:12:00Z</dcterms:modified>
</cp:coreProperties>
</file>